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364BF">
      <w:pPr>
        <w:jc w:val="center"/>
      </w:pPr>
      <w:bookmarkStart w:id="0" w:name="_GoBack"/>
      <w:r>
        <w:rPr>
          <w:rFonts w:hint="eastAsia"/>
          <w:sz w:val="44"/>
          <w:szCs w:val="44"/>
        </w:rPr>
        <w:t>果遂镇2026-2027年度村级防疫员报名表</w:t>
      </w:r>
      <w:bookmarkEnd w:id="0"/>
    </w:p>
    <w:tbl>
      <w:tblPr>
        <w:tblStyle w:val="2"/>
        <w:tblW w:w="105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76"/>
        <w:gridCol w:w="1355"/>
        <w:gridCol w:w="417"/>
        <w:gridCol w:w="684"/>
        <w:gridCol w:w="1188"/>
        <w:gridCol w:w="1663"/>
        <w:gridCol w:w="1232"/>
        <w:gridCol w:w="1061"/>
        <w:gridCol w:w="1811"/>
      </w:tblGrid>
      <w:tr w14:paraId="4EF21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1"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EBA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姓名</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24F13">
            <w:pPr>
              <w:rPr>
                <w:rFonts w:hint="eastAsia" w:ascii="宋体" w:hAnsi="宋体" w:eastAsia="宋体" w:cs="宋体"/>
                <w:i w:val="0"/>
                <w:iCs w:val="0"/>
                <w:color w:val="000000"/>
                <w:sz w:val="24"/>
                <w:szCs w:val="24"/>
                <w:u w:val="none"/>
              </w:rPr>
            </w:pPr>
          </w:p>
        </w:tc>
        <w:tc>
          <w:tcPr>
            <w:tcW w:w="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15E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性别</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0288D">
            <w:pPr>
              <w:rPr>
                <w:rFonts w:hint="eastAsia" w:ascii="宋体" w:hAnsi="宋体" w:eastAsia="宋体" w:cs="宋体"/>
                <w:i w:val="0"/>
                <w:iCs w:val="0"/>
                <w:color w:val="000000"/>
                <w:sz w:val="24"/>
                <w:szCs w:val="24"/>
                <w:u w:val="none"/>
                <w:lang w:val="en-US" w:eastAsia="zh-CN"/>
              </w:rPr>
            </w:pP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643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出生年月</w:t>
            </w:r>
          </w:p>
        </w:tc>
        <w:tc>
          <w:tcPr>
            <w:tcW w:w="1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02231">
            <w:pPr>
              <w:rPr>
                <w:rFonts w:hint="eastAsia" w:ascii="宋体" w:hAnsi="宋体" w:eastAsia="宋体" w:cs="宋体"/>
                <w:i w:val="0"/>
                <w:iCs w:val="0"/>
                <w:color w:val="000000"/>
                <w:sz w:val="24"/>
                <w:szCs w:val="24"/>
                <w:u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111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文化程度</w:t>
            </w:r>
          </w:p>
        </w:tc>
        <w:tc>
          <w:tcPr>
            <w:tcW w:w="1061" w:type="dxa"/>
            <w:tcBorders>
              <w:top w:val="single" w:color="000000" w:sz="4" w:space="0"/>
              <w:left w:val="single" w:color="000000" w:sz="4" w:space="0"/>
              <w:bottom w:val="single" w:color="000000" w:sz="4" w:space="0"/>
              <w:right w:val="nil"/>
            </w:tcBorders>
            <w:shd w:val="clear" w:color="auto" w:fill="auto"/>
            <w:noWrap/>
            <w:vAlign w:val="center"/>
          </w:tcPr>
          <w:p w14:paraId="28DD55A6">
            <w:pPr>
              <w:rPr>
                <w:rFonts w:hint="eastAsia" w:ascii="宋体" w:hAnsi="宋体" w:eastAsia="宋体" w:cs="宋体"/>
                <w:i w:val="0"/>
                <w:iCs w:val="0"/>
                <w:color w:val="000000"/>
                <w:sz w:val="24"/>
                <w:szCs w:val="24"/>
                <w:u w:val="none"/>
              </w:rPr>
            </w:pPr>
          </w:p>
        </w:tc>
        <w:tc>
          <w:tcPr>
            <w:tcW w:w="18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F50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相片</w:t>
            </w:r>
          </w:p>
        </w:tc>
      </w:tr>
      <w:tr w14:paraId="5A9DA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C2096">
            <w:pPr>
              <w:keepNext w:val="0"/>
              <w:keepLines w:val="0"/>
              <w:widowControl/>
              <w:suppressLineNumbers w:val="0"/>
              <w:jc w:val="left"/>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rPr>
              <w:t>身份证号</w:t>
            </w:r>
          </w:p>
        </w:tc>
        <w:tc>
          <w:tcPr>
            <w:tcW w:w="24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39B85">
            <w:pPr>
              <w:jc w:val="center"/>
              <w:rPr>
                <w:rFonts w:hint="eastAsia" w:ascii="宋体" w:hAnsi="宋体" w:eastAsia="宋体" w:cs="宋体"/>
                <w:i w:val="0"/>
                <w:iCs w:val="0"/>
                <w:color w:val="000000"/>
                <w:sz w:val="24"/>
                <w:szCs w:val="24"/>
                <w:u w:val="none"/>
              </w:rPr>
            </w:pP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A09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联系电话</w:t>
            </w:r>
          </w:p>
        </w:tc>
        <w:tc>
          <w:tcPr>
            <w:tcW w:w="1663" w:type="dxa"/>
            <w:tcBorders>
              <w:top w:val="single" w:color="000000" w:sz="4" w:space="0"/>
              <w:left w:val="single" w:color="000000" w:sz="4" w:space="0"/>
              <w:bottom w:val="single" w:color="000000" w:sz="4" w:space="0"/>
              <w:right w:val="nil"/>
            </w:tcBorders>
            <w:shd w:val="clear" w:color="auto" w:fill="auto"/>
            <w:noWrap/>
            <w:vAlign w:val="center"/>
          </w:tcPr>
          <w:p w14:paraId="4330CBF1">
            <w:pPr>
              <w:rPr>
                <w:rFonts w:hint="eastAsia" w:ascii="宋体" w:hAnsi="宋体" w:eastAsia="宋体" w:cs="宋体"/>
                <w:i w:val="0"/>
                <w:iCs w:val="0"/>
                <w:color w:val="000000"/>
                <w:sz w:val="24"/>
                <w:szCs w:val="24"/>
                <w:u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E21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default" w:hAnsi="宋体" w:eastAsia="宋体" w:cs="宋体"/>
                <w:i w:val="0"/>
                <w:iCs w:val="0"/>
                <w:color w:val="000000"/>
                <w:sz w:val="24"/>
                <w:szCs w:val="24"/>
                <w:u w:val="none"/>
                <w:lang w:val="en-US"/>
              </w:rPr>
              <w:t>健康状况</w:t>
            </w:r>
          </w:p>
        </w:tc>
        <w:tc>
          <w:tcPr>
            <w:tcW w:w="1061" w:type="dxa"/>
            <w:tcBorders>
              <w:top w:val="single" w:color="000000" w:sz="4" w:space="0"/>
              <w:left w:val="nil"/>
              <w:bottom w:val="single" w:color="000000" w:sz="4" w:space="0"/>
              <w:right w:val="nil"/>
            </w:tcBorders>
            <w:shd w:val="clear" w:color="auto" w:fill="auto"/>
            <w:noWrap/>
            <w:vAlign w:val="center"/>
          </w:tcPr>
          <w:p w14:paraId="538C42AC">
            <w:pPr>
              <w:rPr>
                <w:rFonts w:hint="eastAsia" w:ascii="宋体" w:hAnsi="宋体" w:eastAsia="宋体" w:cs="宋体"/>
                <w:i w:val="0"/>
                <w:iCs w:val="0"/>
                <w:color w:val="000000"/>
                <w:sz w:val="24"/>
                <w:szCs w:val="24"/>
                <w:u w:val="none"/>
              </w:rPr>
            </w:pPr>
          </w:p>
        </w:tc>
        <w:tc>
          <w:tcPr>
            <w:tcW w:w="18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9A941">
            <w:pPr>
              <w:jc w:val="center"/>
              <w:rPr>
                <w:rFonts w:hint="eastAsia" w:ascii="宋体" w:hAnsi="宋体" w:eastAsia="宋体" w:cs="宋体"/>
                <w:i w:val="0"/>
                <w:iCs w:val="0"/>
                <w:color w:val="000000"/>
                <w:sz w:val="24"/>
                <w:szCs w:val="24"/>
                <w:u w:val="none"/>
              </w:rPr>
            </w:pPr>
          </w:p>
        </w:tc>
      </w:tr>
      <w:tr w14:paraId="6AF7C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74D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住址</w:t>
            </w:r>
          </w:p>
        </w:tc>
        <w:tc>
          <w:tcPr>
            <w:tcW w:w="7600" w:type="dxa"/>
            <w:gridSpan w:val="7"/>
            <w:tcBorders>
              <w:top w:val="single" w:color="000000" w:sz="4" w:space="0"/>
              <w:left w:val="single" w:color="000000" w:sz="4" w:space="0"/>
              <w:bottom w:val="single" w:color="000000" w:sz="4" w:space="0"/>
              <w:right w:val="nil"/>
            </w:tcBorders>
            <w:shd w:val="clear" w:color="auto" w:fill="auto"/>
            <w:noWrap/>
            <w:vAlign w:val="center"/>
          </w:tcPr>
          <w:p w14:paraId="56B040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市      县      乡镇     村      屯</w:t>
            </w:r>
          </w:p>
        </w:tc>
        <w:tc>
          <w:tcPr>
            <w:tcW w:w="18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D874E">
            <w:pPr>
              <w:jc w:val="center"/>
              <w:rPr>
                <w:rFonts w:hint="eastAsia" w:ascii="宋体" w:hAnsi="宋体" w:eastAsia="宋体" w:cs="宋体"/>
                <w:i w:val="0"/>
                <w:iCs w:val="0"/>
                <w:color w:val="000000"/>
                <w:sz w:val="24"/>
                <w:szCs w:val="24"/>
                <w:u w:val="none"/>
              </w:rPr>
            </w:pPr>
          </w:p>
        </w:tc>
      </w:tr>
      <w:tr w14:paraId="0A351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4B9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防疫工作范围</w:t>
            </w:r>
          </w:p>
        </w:tc>
        <w:tc>
          <w:tcPr>
            <w:tcW w:w="941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22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1BDE4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30"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0E0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default" w:ascii="宋体" w:hAnsi="宋体" w:eastAsia="宋体" w:cs="宋体"/>
                <w:i w:val="0"/>
                <w:iCs w:val="0"/>
                <w:color w:val="000000"/>
                <w:sz w:val="24"/>
                <w:szCs w:val="24"/>
                <w:u w:val="none"/>
                <w:lang w:val="en-US"/>
              </w:rPr>
              <w:t>推荐理由</w:t>
            </w:r>
          </w:p>
        </w:tc>
        <w:tc>
          <w:tcPr>
            <w:tcW w:w="941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1CAA3">
            <w:pPr>
              <w:jc w:val="left"/>
              <w:rPr>
                <w:rFonts w:hint="eastAsia" w:ascii="宋体" w:hAnsi="宋体" w:eastAsia="宋体" w:cs="宋体"/>
                <w:i w:val="0"/>
                <w:iCs w:val="0"/>
                <w:color w:val="000000"/>
                <w:sz w:val="22"/>
                <w:szCs w:val="22"/>
                <w:u w:val="none"/>
              </w:rPr>
            </w:pPr>
          </w:p>
        </w:tc>
      </w:tr>
      <w:tr w14:paraId="488DA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7"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7E9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村（居）民委员会推荐意见</w:t>
            </w:r>
          </w:p>
        </w:tc>
        <w:tc>
          <w:tcPr>
            <w:tcW w:w="941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33E82">
            <w:pPr>
              <w:keepNext w:val="0"/>
              <w:keepLines w:val="0"/>
              <w:widowControl/>
              <w:suppressLineNumbers w:val="0"/>
              <w:ind w:firstLine="4800" w:firstLineChars="2000"/>
              <w:jc w:val="left"/>
              <w:textAlignment w:val="center"/>
              <w:rPr>
                <w:rFonts w:hint="eastAsia" w:ascii="宋体" w:hAnsi="宋体" w:eastAsia="宋体" w:cs="宋体"/>
                <w:i w:val="0"/>
                <w:iCs w:val="0"/>
                <w:color w:val="000000"/>
                <w:kern w:val="0"/>
                <w:sz w:val="24"/>
                <w:szCs w:val="24"/>
                <w:u w:val="none"/>
                <w:lang w:val="en-US" w:eastAsia="zh-CN"/>
              </w:rPr>
            </w:pPr>
          </w:p>
          <w:p w14:paraId="53950070">
            <w:pPr>
              <w:keepNext w:val="0"/>
              <w:keepLines w:val="0"/>
              <w:widowControl/>
              <w:suppressLineNumbers w:val="0"/>
              <w:ind w:firstLine="4800" w:firstLineChars="2000"/>
              <w:jc w:val="left"/>
              <w:textAlignment w:val="center"/>
              <w:rPr>
                <w:rFonts w:hint="eastAsia" w:ascii="宋体" w:hAnsi="宋体" w:eastAsia="宋体" w:cs="宋体"/>
                <w:i w:val="0"/>
                <w:iCs w:val="0"/>
                <w:color w:val="000000"/>
                <w:kern w:val="0"/>
                <w:sz w:val="24"/>
                <w:szCs w:val="24"/>
                <w:u w:val="none"/>
                <w:lang w:val="en-US" w:eastAsia="zh-CN"/>
              </w:rPr>
            </w:pPr>
          </w:p>
          <w:p w14:paraId="1E824387">
            <w:pPr>
              <w:keepNext w:val="0"/>
              <w:keepLines w:val="0"/>
              <w:widowControl/>
              <w:suppressLineNumbers w:val="0"/>
              <w:ind w:firstLine="4800" w:firstLineChars="2000"/>
              <w:jc w:val="left"/>
              <w:textAlignment w:val="center"/>
              <w:rPr>
                <w:rFonts w:hint="eastAsia" w:ascii="宋体" w:hAnsi="宋体" w:eastAsia="宋体" w:cs="宋体"/>
                <w:i w:val="0"/>
                <w:iCs w:val="0"/>
                <w:color w:val="000000"/>
                <w:kern w:val="0"/>
                <w:sz w:val="24"/>
                <w:szCs w:val="24"/>
                <w:u w:val="none"/>
                <w:lang w:val="en-US" w:eastAsia="zh-CN"/>
              </w:rPr>
            </w:pPr>
          </w:p>
          <w:p w14:paraId="5E039CCB">
            <w:pPr>
              <w:keepNext w:val="0"/>
              <w:keepLines w:val="0"/>
              <w:widowControl/>
              <w:suppressLineNumbers w:val="0"/>
              <w:ind w:firstLine="4800" w:firstLineChars="2000"/>
              <w:jc w:val="left"/>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 xml:space="preserve">单位盖章： </w:t>
            </w:r>
          </w:p>
          <w:p w14:paraId="7AABCB1C">
            <w:pPr>
              <w:keepNext w:val="0"/>
              <w:keepLines w:val="0"/>
              <w:widowControl/>
              <w:suppressLineNumbers w:val="0"/>
              <w:ind w:firstLine="4180" w:firstLineChars="1900"/>
              <w:jc w:val="left"/>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村（社区）主任签字：</w:t>
            </w:r>
          </w:p>
          <w:p w14:paraId="6F7FE4B1">
            <w:pPr>
              <w:keepNext w:val="0"/>
              <w:keepLines w:val="0"/>
              <w:widowControl/>
              <w:suppressLineNumbers w:val="0"/>
              <w:ind w:firstLine="4180" w:firstLineChars="1900"/>
              <w:jc w:val="left"/>
              <w:textAlignment w:val="center"/>
              <w:rPr>
                <w:rFonts w:hint="eastAsia" w:ascii="宋体" w:hAnsi="宋体" w:eastAsia="宋体" w:cs="宋体"/>
                <w:i w:val="0"/>
                <w:iCs w:val="0"/>
                <w:color w:val="000000"/>
                <w:kern w:val="0"/>
                <w:sz w:val="22"/>
                <w:szCs w:val="22"/>
                <w:u w:val="none"/>
                <w:lang w:val="en-US" w:eastAsia="zh-CN"/>
              </w:rPr>
            </w:pPr>
          </w:p>
          <w:p w14:paraId="3777E0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rPr>
              <w:t xml:space="preserve">                                            年   月   日</w:t>
            </w:r>
          </w:p>
        </w:tc>
      </w:tr>
      <w:tr w14:paraId="3095E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7"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58E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乡（镇）农业服务中心意见</w:t>
            </w:r>
          </w:p>
        </w:tc>
        <w:tc>
          <w:tcPr>
            <w:tcW w:w="941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AC84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 xml:space="preserve">                                     </w:t>
            </w:r>
          </w:p>
          <w:p w14:paraId="43E1A68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p>
          <w:p w14:paraId="7E6C2EBC">
            <w:pPr>
              <w:keepNext w:val="0"/>
              <w:keepLines w:val="0"/>
              <w:widowControl/>
              <w:suppressLineNumbers w:val="0"/>
              <w:ind w:firstLine="4560" w:firstLineChars="1900"/>
              <w:jc w:val="left"/>
              <w:textAlignment w:val="center"/>
              <w:rPr>
                <w:rFonts w:hint="eastAsia" w:ascii="宋体" w:hAnsi="宋体" w:eastAsia="宋体" w:cs="宋体"/>
                <w:i w:val="0"/>
                <w:iCs w:val="0"/>
                <w:color w:val="000000"/>
                <w:kern w:val="0"/>
                <w:sz w:val="24"/>
                <w:szCs w:val="24"/>
                <w:u w:val="none"/>
                <w:lang w:val="en-US" w:eastAsia="zh-CN"/>
              </w:rPr>
            </w:pPr>
          </w:p>
          <w:p w14:paraId="4981FABB">
            <w:pPr>
              <w:keepNext w:val="0"/>
              <w:keepLines w:val="0"/>
              <w:widowControl/>
              <w:suppressLineNumbers w:val="0"/>
              <w:ind w:firstLine="4560" w:firstLineChars="1900"/>
              <w:jc w:val="left"/>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4"/>
                <w:szCs w:val="24"/>
                <w:u w:val="none"/>
                <w:lang w:val="en-US" w:eastAsia="zh-CN"/>
              </w:rPr>
              <w:t xml:space="preserve">单位盖章：  </w:t>
            </w:r>
          </w:p>
          <w:p w14:paraId="3D133989">
            <w:pPr>
              <w:keepNext w:val="0"/>
              <w:keepLines w:val="0"/>
              <w:widowControl/>
              <w:suppressLineNumbers w:val="0"/>
              <w:ind w:firstLine="4400" w:firstLineChars="2000"/>
              <w:jc w:val="left"/>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中心主任签字：</w:t>
            </w:r>
          </w:p>
          <w:p w14:paraId="0ED646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rPr>
            </w:pPr>
          </w:p>
          <w:p w14:paraId="52C782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rPr>
              <w:t xml:space="preserve">                                                  年   月   日</w:t>
            </w:r>
          </w:p>
        </w:tc>
      </w:tr>
      <w:tr w14:paraId="72593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9" w:hRule="atLeast"/>
        </w:trPr>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8AB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乡（镇）人民政府意见</w:t>
            </w:r>
          </w:p>
        </w:tc>
        <w:tc>
          <w:tcPr>
            <w:tcW w:w="941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526CA">
            <w:pPr>
              <w:keepNext w:val="0"/>
              <w:keepLines w:val="0"/>
              <w:widowControl/>
              <w:suppressLineNumbers w:val="0"/>
              <w:ind w:left="4549" w:leftChars="2166" w:firstLine="0" w:firstLineChars="0"/>
              <w:jc w:val="left"/>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 xml:space="preserve">       </w:t>
            </w:r>
          </w:p>
          <w:p w14:paraId="7E9DED99">
            <w:pPr>
              <w:keepNext w:val="0"/>
              <w:keepLines w:val="0"/>
              <w:widowControl/>
              <w:suppressLineNumbers w:val="0"/>
              <w:ind w:firstLine="4320" w:firstLineChars="1800"/>
              <w:jc w:val="left"/>
              <w:textAlignment w:val="center"/>
              <w:rPr>
                <w:rFonts w:hint="eastAsia" w:ascii="宋体" w:hAnsi="宋体" w:eastAsia="宋体" w:cs="宋体"/>
                <w:i w:val="0"/>
                <w:iCs w:val="0"/>
                <w:color w:val="000000"/>
                <w:kern w:val="0"/>
                <w:sz w:val="24"/>
                <w:szCs w:val="24"/>
                <w:u w:val="none"/>
                <w:lang w:val="en-US" w:eastAsia="zh-CN"/>
              </w:rPr>
            </w:pPr>
          </w:p>
          <w:p w14:paraId="1D740327">
            <w:pPr>
              <w:keepNext w:val="0"/>
              <w:keepLines w:val="0"/>
              <w:widowControl/>
              <w:suppressLineNumbers w:val="0"/>
              <w:ind w:firstLine="4320" w:firstLineChars="1800"/>
              <w:jc w:val="left"/>
              <w:textAlignment w:val="center"/>
              <w:rPr>
                <w:rFonts w:hint="eastAsia" w:ascii="宋体" w:hAnsi="宋体" w:eastAsia="宋体" w:cs="宋体"/>
                <w:i w:val="0"/>
                <w:iCs w:val="0"/>
                <w:color w:val="000000"/>
                <w:kern w:val="0"/>
                <w:sz w:val="24"/>
                <w:szCs w:val="24"/>
                <w:u w:val="none"/>
                <w:lang w:val="en-US" w:eastAsia="zh-CN"/>
              </w:rPr>
            </w:pPr>
          </w:p>
          <w:p w14:paraId="6262EB59">
            <w:pPr>
              <w:keepNext w:val="0"/>
              <w:keepLines w:val="0"/>
              <w:widowControl/>
              <w:suppressLineNumbers w:val="0"/>
              <w:ind w:firstLine="4320" w:firstLineChars="1800"/>
              <w:jc w:val="left"/>
              <w:textAlignment w:val="center"/>
              <w:rPr>
                <w:rFonts w:hint="default"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单位盖章：</w:t>
            </w:r>
          </w:p>
          <w:p w14:paraId="519CD671">
            <w:pPr>
              <w:keepNext w:val="0"/>
              <w:keepLines w:val="0"/>
              <w:widowControl/>
              <w:suppressLineNumbers w:val="0"/>
              <w:ind w:firstLine="3520" w:firstLineChars="1600"/>
              <w:jc w:val="left"/>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乡（镇）人民政府分管领导签字：</w:t>
            </w:r>
          </w:p>
          <w:p w14:paraId="7ACACA3A">
            <w:pPr>
              <w:keepNext w:val="0"/>
              <w:keepLines w:val="0"/>
              <w:widowControl/>
              <w:suppressLineNumbers w:val="0"/>
              <w:ind w:firstLine="4620" w:firstLineChars="2100"/>
              <w:jc w:val="left"/>
              <w:textAlignment w:val="center"/>
              <w:rPr>
                <w:rFonts w:hint="eastAsia" w:ascii="宋体" w:hAnsi="宋体" w:eastAsia="宋体" w:cs="宋体"/>
                <w:i w:val="0"/>
                <w:iCs w:val="0"/>
                <w:color w:val="000000"/>
                <w:kern w:val="0"/>
                <w:sz w:val="22"/>
                <w:szCs w:val="22"/>
                <w:u w:val="none"/>
                <w:lang w:val="en-US" w:eastAsia="zh-CN"/>
              </w:rPr>
            </w:pPr>
          </w:p>
          <w:p w14:paraId="14971C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rPr>
              <w:t xml:space="preserve">                                                   年   月   日</w:t>
            </w:r>
          </w:p>
        </w:tc>
      </w:tr>
      <w:tr w14:paraId="377CA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2" w:hRule="atLeast"/>
        </w:trPr>
        <w:tc>
          <w:tcPr>
            <w:tcW w:w="10587"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6F97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说明：。</w:t>
            </w:r>
          </w:p>
          <w:p w14:paraId="1D45DACD">
            <w:pPr>
              <w:keepNext w:val="0"/>
              <w:keepLines w:val="0"/>
              <w:widowControl/>
              <w:numPr>
                <w:ilvl w:val="0"/>
                <w:numId w:val="1"/>
              </w:numPr>
              <w:suppressLineNumbers w:val="0"/>
              <w:jc w:val="left"/>
              <w:textAlignment w:val="center"/>
              <w:rPr>
                <w:rFonts w:hint="default"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村级防疫员是临时性工作人员，接受乡（镇）农业服务中心工作安排及管理考核；</w:t>
            </w:r>
          </w:p>
          <w:p w14:paraId="379BB4A0">
            <w:pPr>
              <w:keepNext w:val="0"/>
              <w:keepLines w:val="0"/>
              <w:widowControl/>
              <w:numPr>
                <w:ilvl w:val="0"/>
                <w:numId w:val="1"/>
              </w:numPr>
              <w:suppressLineNumbers w:val="0"/>
              <w:jc w:val="left"/>
              <w:textAlignment w:val="center"/>
              <w:rPr>
                <w:rFonts w:hint="default"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根据2026年3月11日忻城县农业农村局印发《忻城县村级动物防疫员管理规定》职责和义务开展工作</w:t>
            </w:r>
          </w:p>
          <w:p w14:paraId="240354BB">
            <w:pPr>
              <w:pStyle w:val="4"/>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4"/>
                <w:szCs w:val="24"/>
                <w:u w:val="none"/>
                <w:lang w:val="en-US" w:eastAsia="zh-CN"/>
              </w:rPr>
            </w:pPr>
            <w:r>
              <w:rPr>
                <w:rFonts w:hint="eastAsia" w:ascii="宋体" w:hAnsi="宋体" w:cs="宋体"/>
                <w:i w:val="0"/>
                <w:iCs w:val="0"/>
                <w:color w:val="000000"/>
                <w:kern w:val="0"/>
                <w:sz w:val="20"/>
                <w:szCs w:val="20"/>
                <w:u w:val="none"/>
                <w:lang w:val="en-US" w:eastAsia="zh-CN"/>
              </w:rPr>
              <w:t>3、</w:t>
            </w:r>
            <w:r>
              <w:rPr>
                <w:rFonts w:hint="eastAsia" w:ascii="宋体" w:hAnsi="宋体" w:eastAsia="宋体" w:cs="宋体"/>
                <w:i w:val="0"/>
                <w:iCs w:val="0"/>
                <w:color w:val="000000"/>
                <w:kern w:val="0"/>
                <w:sz w:val="20"/>
                <w:szCs w:val="20"/>
                <w:u w:val="none"/>
                <w:lang w:val="en-US" w:eastAsia="zh-CN"/>
              </w:rPr>
              <w:t>开展工作时获得误工补助资金权利，具体补助资金标准和数额由使用管理单位根据年度上级拨付动物防疫补助资金量和乡镇村级防疫员数量及考核结果综合确定。</w:t>
            </w:r>
          </w:p>
          <w:p w14:paraId="1E34FAD3">
            <w:pPr>
              <w:pStyle w:val="4"/>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4"/>
                <w:szCs w:val="24"/>
                <w:u w:val="none"/>
                <w:lang w:val="en-US" w:eastAsia="zh-CN"/>
              </w:rPr>
            </w:pPr>
            <w:r>
              <w:rPr>
                <w:rFonts w:hint="eastAsia" w:ascii="宋体" w:hAnsi="宋体" w:cs="宋体"/>
                <w:i w:val="0"/>
                <w:iCs w:val="0"/>
                <w:color w:val="000000"/>
                <w:kern w:val="0"/>
                <w:sz w:val="20"/>
                <w:szCs w:val="20"/>
                <w:u w:val="none"/>
                <w:lang w:val="en-US" w:eastAsia="zh-CN"/>
              </w:rPr>
              <w:t>4、</w:t>
            </w:r>
            <w:r>
              <w:rPr>
                <w:rFonts w:hint="eastAsia" w:ascii="宋体" w:hAnsi="宋体" w:eastAsia="宋体" w:cs="宋体"/>
                <w:i w:val="0"/>
                <w:iCs w:val="0"/>
                <w:color w:val="000000"/>
                <w:kern w:val="0"/>
                <w:sz w:val="20"/>
                <w:szCs w:val="20"/>
                <w:u w:val="none"/>
                <w:lang w:val="en-US" w:eastAsia="zh-CN"/>
              </w:rPr>
              <w:t>本表一式</w:t>
            </w:r>
            <w:r>
              <w:rPr>
                <w:rFonts w:hint="eastAsia" w:ascii="宋体" w:hAnsi="宋体" w:cs="宋体"/>
                <w:i w:val="0"/>
                <w:iCs w:val="0"/>
                <w:color w:val="000000"/>
                <w:kern w:val="0"/>
                <w:sz w:val="20"/>
                <w:szCs w:val="20"/>
                <w:u w:val="none"/>
                <w:lang w:val="en-US" w:eastAsia="zh-CN"/>
              </w:rPr>
              <w:t>5</w:t>
            </w:r>
            <w:r>
              <w:rPr>
                <w:rFonts w:hint="eastAsia" w:ascii="宋体" w:hAnsi="宋体" w:eastAsia="宋体" w:cs="宋体"/>
                <w:i w:val="0"/>
                <w:iCs w:val="0"/>
                <w:color w:val="000000"/>
                <w:kern w:val="0"/>
                <w:sz w:val="20"/>
                <w:szCs w:val="20"/>
                <w:u w:val="none"/>
                <w:lang w:val="en-US" w:eastAsia="zh-CN"/>
              </w:rPr>
              <w:t>份，村防疫员，村委（社区）、乡（镇）农业服务中心、乡（镇）人民政府各1份</w:t>
            </w:r>
            <w:r>
              <w:rPr>
                <w:rFonts w:hint="eastAsia" w:ascii="宋体" w:hAnsi="宋体" w:cs="宋体"/>
                <w:i w:val="0"/>
                <w:iCs w:val="0"/>
                <w:color w:val="000000"/>
                <w:kern w:val="0"/>
                <w:sz w:val="20"/>
                <w:szCs w:val="20"/>
                <w:u w:val="none"/>
                <w:lang w:val="en-US" w:eastAsia="zh-CN"/>
              </w:rPr>
              <w:t>，县农业农村局备案1份</w:t>
            </w:r>
          </w:p>
        </w:tc>
      </w:tr>
    </w:tbl>
    <w:p w14:paraId="4F4BDAD5"/>
    <w:sectPr>
      <w:pgSz w:w="11906" w:h="16838"/>
      <w:pgMar w:top="590" w:right="669" w:bottom="590" w:left="66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rPr>
        <w:rFonts w:hint="default"/>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FE07ED"/>
    <w:rsid w:val="7A5E4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qFormat/>
    <w:uiPriority w:val="0"/>
  </w:style>
  <w:style w:type="table" w:default="1" w:styleId="2">
    <w:name w:val="Normal Table"/>
    <w:qFormat/>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361</Words>
  <Characters>365</Characters>
  <Paragraphs>62</Paragraphs>
  <TotalTime>13</TotalTime>
  <ScaleCrop>false</ScaleCrop>
  <LinksUpToDate>false</LinksUpToDate>
  <CharactersWithSpaces>598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2026-03-11T06:46:00Z</dcterms:created>
  <dc:creator>Lucky、悦冬</dc:creator>
  <cp:lastModifiedBy>蓝英华</cp:lastModifiedBy>
  <cp:lastPrinted>2026-03-16T02:04:00Z</cp:lastPrinted>
  <dcterms:modified xsi:type="dcterms:W3CDTF">2026-03-20T08:25:16Z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762EC7794BAA45D88DB398DCD20A3E9F_13</vt:lpwstr>
  </property>
  <property fmtid="{D5CDD505-2E9C-101B-9397-08002B2CF9AE}" pid="4" name="KSOTemplateDocerSaveRecord">
    <vt:lpwstr>eyJoZGlkIjoiMGE3OTE5NTE4N2U0OTM4MTgwNmVkMmU5ODNiZTgxOWYiLCJ1c2VySWQiOiI1MzQwNTM3MDUifQ==</vt:lpwstr>
  </property>
</Properties>
</file>