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CC62D">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eastAsia="宋体"/>
          <w:b/>
          <w:sz w:val="32"/>
          <w:szCs w:val="32"/>
          <w:lang w:val="en-US" w:eastAsia="zh-CN"/>
        </w:rPr>
      </w:pPr>
      <w:r>
        <w:rPr>
          <w:rFonts w:hint="eastAsia"/>
          <w:b/>
          <w:sz w:val="32"/>
          <w:szCs w:val="32"/>
          <w:lang w:val="en-US" w:eastAsia="zh-CN"/>
        </w:rPr>
        <w:t>附件：</w:t>
      </w:r>
    </w:p>
    <w:p w14:paraId="4738033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b/>
          <w:sz w:val="32"/>
          <w:szCs w:val="32"/>
        </w:rPr>
      </w:pPr>
      <w:r>
        <w:rPr>
          <w:rFonts w:hint="eastAsia"/>
          <w:b/>
          <w:sz w:val="32"/>
          <w:szCs w:val="32"/>
        </w:rPr>
        <w:t>2026年象山县机关事业单位第三批公开招聘派遣制工作人员计划表</w:t>
      </w:r>
    </w:p>
    <w:tbl>
      <w:tblPr>
        <w:tblStyle w:val="5"/>
        <w:tblW w:w="10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59"/>
        <w:gridCol w:w="1995"/>
        <w:gridCol w:w="599"/>
        <w:gridCol w:w="2670"/>
        <w:gridCol w:w="2520"/>
        <w:gridCol w:w="1804"/>
        <w:gridCol w:w="983"/>
      </w:tblGrid>
      <w:tr w14:paraId="7B2F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3E1B39C5">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序号</w:t>
            </w:r>
          </w:p>
        </w:tc>
        <w:tc>
          <w:tcPr>
            <w:tcW w:w="1995" w:type="dxa"/>
            <w:tcBorders>
              <w:top w:val="single" w:color="auto" w:sz="4" w:space="0"/>
              <w:left w:val="single" w:color="auto" w:sz="4" w:space="0"/>
              <w:bottom w:val="single" w:color="auto" w:sz="4" w:space="0"/>
              <w:right w:val="single" w:color="auto" w:sz="4" w:space="0"/>
            </w:tcBorders>
            <w:vAlign w:val="center"/>
          </w:tcPr>
          <w:p w14:paraId="0DB15694">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岗位名称</w:t>
            </w:r>
          </w:p>
        </w:tc>
        <w:tc>
          <w:tcPr>
            <w:tcW w:w="599" w:type="dxa"/>
            <w:tcBorders>
              <w:top w:val="single" w:color="auto" w:sz="4" w:space="0"/>
              <w:left w:val="single" w:color="auto" w:sz="4" w:space="0"/>
              <w:bottom w:val="single" w:color="auto" w:sz="4" w:space="0"/>
              <w:right w:val="single" w:color="auto" w:sz="4" w:space="0"/>
            </w:tcBorders>
            <w:vAlign w:val="center"/>
          </w:tcPr>
          <w:p w14:paraId="2029815D">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招聘人数</w:t>
            </w:r>
          </w:p>
        </w:tc>
        <w:tc>
          <w:tcPr>
            <w:tcW w:w="2670" w:type="dxa"/>
            <w:tcBorders>
              <w:top w:val="single" w:color="auto" w:sz="4" w:space="0"/>
              <w:left w:val="single" w:color="auto" w:sz="4" w:space="0"/>
              <w:bottom w:val="single" w:color="auto" w:sz="4" w:space="0"/>
              <w:right w:val="single" w:color="auto" w:sz="4" w:space="0"/>
            </w:tcBorders>
            <w:vAlign w:val="center"/>
          </w:tcPr>
          <w:p w14:paraId="049C7582">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招聘对象和条件</w:t>
            </w:r>
          </w:p>
        </w:tc>
        <w:tc>
          <w:tcPr>
            <w:tcW w:w="2520" w:type="dxa"/>
            <w:tcBorders>
              <w:top w:val="single" w:color="auto" w:sz="4" w:space="0"/>
              <w:left w:val="single" w:color="auto" w:sz="4" w:space="0"/>
              <w:bottom w:val="single" w:color="auto" w:sz="4" w:space="0"/>
              <w:right w:val="single" w:color="auto" w:sz="4" w:space="0"/>
            </w:tcBorders>
            <w:vAlign w:val="center"/>
          </w:tcPr>
          <w:p w14:paraId="2186C2D9">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工资待遇</w:t>
            </w:r>
          </w:p>
        </w:tc>
        <w:tc>
          <w:tcPr>
            <w:tcW w:w="1804" w:type="dxa"/>
            <w:tcBorders>
              <w:top w:val="single" w:color="auto" w:sz="4" w:space="0"/>
              <w:left w:val="single" w:color="auto" w:sz="4" w:space="0"/>
              <w:bottom w:val="single" w:color="auto" w:sz="4" w:space="0"/>
              <w:right w:val="single" w:color="auto" w:sz="4" w:space="0"/>
            </w:tcBorders>
            <w:vAlign w:val="center"/>
          </w:tcPr>
          <w:p w14:paraId="16DD4C8B">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工作内容</w:t>
            </w:r>
          </w:p>
        </w:tc>
        <w:tc>
          <w:tcPr>
            <w:tcW w:w="983" w:type="dxa"/>
            <w:tcBorders>
              <w:top w:val="single" w:color="auto" w:sz="4" w:space="0"/>
              <w:left w:val="single" w:color="auto" w:sz="4" w:space="0"/>
              <w:bottom w:val="single" w:color="auto" w:sz="4" w:space="0"/>
              <w:right w:val="single" w:color="auto" w:sz="4" w:space="0"/>
            </w:tcBorders>
            <w:vAlign w:val="center"/>
          </w:tcPr>
          <w:p w14:paraId="12F740F4">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咨询</w:t>
            </w:r>
          </w:p>
          <w:p w14:paraId="2666AA7B">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电话</w:t>
            </w:r>
          </w:p>
        </w:tc>
      </w:tr>
      <w:tr w14:paraId="4E79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03BEA642">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00C2557D">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象山县财政局</w:t>
            </w:r>
          </w:p>
          <w:p w14:paraId="763D903D">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110779AC">
            <w:pPr>
              <w:adjustRightInd w:val="0"/>
              <w:snapToGrid w:val="0"/>
              <w:spacing w:line="240" w:lineRule="atLeast"/>
              <w:jc w:val="center"/>
              <w:rPr>
                <w:rFonts w:hint="default"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统计调查</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226F2352">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175DA860">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3916495D">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2.年龄在30周岁及以下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95</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6D546413">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3.具有大专及以上学历；</w:t>
            </w:r>
          </w:p>
          <w:p w14:paraId="65ADC5A8">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4.工商管理类专业；</w:t>
            </w:r>
          </w:p>
          <w:p w14:paraId="2B244F5C">
            <w:pPr>
              <w:numPr>
                <w:ilvl w:val="0"/>
                <w:numId w:val="0"/>
              </w:numPr>
              <w:adjustRightInd w:val="0"/>
              <w:snapToGrid w:val="0"/>
              <w:spacing w:line="240" w:lineRule="atLeast"/>
              <w:ind w:left="0" w:leftChars="0" w:firstLine="0" w:firstLineChars="0"/>
              <w:jc w:val="left"/>
              <w:rPr>
                <w:rFonts w:hint="default" w:ascii="Times New Roman" w:hAnsi="Times New Roman" w:eastAsia="仿宋_GB2312" w:cs="仿宋_GB2312"/>
                <w:i w:val="0"/>
                <w:color w:val="000000"/>
                <w:kern w:val="0"/>
                <w:sz w:val="24"/>
                <w:szCs w:val="24"/>
                <w:u w:val="none"/>
                <w:lang w:val="en-US" w:eastAsia="zh-CN" w:bidi="ar"/>
              </w:rPr>
            </w:pPr>
            <w:r>
              <w:rPr>
                <w:rFonts w:hint="eastAsia" w:ascii="仿宋" w:hAnsi="仿宋" w:eastAsia="仿宋" w:cs="仿宋"/>
                <w:color w:val="auto"/>
                <w:kern w:val="2"/>
                <w:sz w:val="24"/>
                <w:szCs w:val="24"/>
                <w:highlight w:val="none"/>
                <w:shd w:val="clear" w:color="auto" w:fill="auto"/>
                <w:lang w:val="en-US" w:eastAsia="zh-CN" w:bidi="ar-SA"/>
              </w:rPr>
              <w:t>5.</w:t>
            </w:r>
            <w:r>
              <w:rPr>
                <w:rFonts w:hint="eastAsia" w:ascii="仿宋_GB2312" w:hAnsi="仿宋_GB2312" w:eastAsia="仿宋_GB2312" w:cs="仿宋_GB2312"/>
                <w:color w:val="auto"/>
                <w:kern w:val="2"/>
                <w:sz w:val="24"/>
                <w:szCs w:val="24"/>
                <w:highlight w:val="none"/>
                <w:shd w:val="clear" w:color="auto" w:fill="auto"/>
                <w:lang w:val="en-US" w:eastAsia="zh-CN" w:bidi="ar-SA"/>
              </w:rPr>
              <w:t>具有一定的文字能力，了解公文格式，能熟练操作计算机办公软件。</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768F02B8">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1.年收入为3.8万元；</w:t>
            </w:r>
          </w:p>
          <w:p w14:paraId="2D8B2EBC">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038EB17A">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1F988EA3">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013B87E9">
            <w:pPr>
              <w:numPr>
                <w:ilvl w:val="0"/>
                <w:numId w:val="0"/>
              </w:numPr>
              <w:adjustRightInd w:val="0"/>
              <w:snapToGrid w:val="0"/>
              <w:spacing w:line="240" w:lineRule="atLeast"/>
              <w:ind w:left="0" w:leftChars="0" w:firstLine="0" w:firstLineChars="0"/>
              <w:jc w:val="left"/>
              <w:rPr>
                <w:rFonts w:hint="default" w:ascii="仿宋" w:hAnsi="仿宋" w:eastAsia="仿宋" w:cs="Times New Roman"/>
                <w:color w:val="auto"/>
                <w:kern w:val="2"/>
                <w:sz w:val="24"/>
                <w:szCs w:val="24"/>
                <w:highlight w:val="none"/>
                <w:u w:val="singl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主要负责统计调查以及其它办公室相关工作。</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0271C7C4">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施老师：</w:t>
            </w:r>
          </w:p>
          <w:p w14:paraId="5A4FF331">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0574-65753528</w:t>
            </w:r>
          </w:p>
        </w:tc>
      </w:tr>
      <w:tr w14:paraId="6DD1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54988268">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2</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CE46ED0">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象山县气象局</w:t>
            </w:r>
          </w:p>
          <w:p w14:paraId="03E0716D">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p>
          <w:p w14:paraId="443C5845">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综合业务岗</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0D448440">
            <w:pPr>
              <w:adjustRightInd w:val="0"/>
              <w:snapToGrid w:val="0"/>
              <w:spacing w:line="240" w:lineRule="atLeast"/>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416429E5">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1.年龄在35周岁及以下（1990年9月8日以后出生）；</w:t>
            </w:r>
          </w:p>
          <w:p w14:paraId="682B0DDE">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2.具有本科及以上学历；</w:t>
            </w:r>
          </w:p>
          <w:p w14:paraId="3E6EA877">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w:t>
            </w:r>
            <w:r>
              <w:rPr>
                <w:rFonts w:hint="eastAsia" w:ascii="仿宋_GB2312" w:hAnsi="仿宋_GB2312" w:eastAsia="仿宋_GB2312" w:cs="仿宋_GB2312"/>
                <w:color w:val="auto"/>
                <w:kern w:val="2"/>
                <w:sz w:val="24"/>
                <w:szCs w:val="24"/>
                <w:highlight w:val="none"/>
                <w:shd w:val="clear" w:color="auto" w:fill="auto"/>
                <w:lang w:val="en-US" w:eastAsia="zh-CN" w:bidi="ar-SA"/>
              </w:rPr>
              <w:t>具有一定的文字能力，了解公文格式，能熟练操作计算机办公软件</w:t>
            </w:r>
            <w:r>
              <w:rPr>
                <w:rFonts w:hint="eastAsia" w:ascii="仿宋" w:hAnsi="仿宋" w:eastAsia="仿宋" w:cs="仿宋"/>
                <w:color w:val="auto"/>
                <w:kern w:val="2"/>
                <w:sz w:val="24"/>
                <w:szCs w:val="24"/>
                <w:highlight w:val="none"/>
                <w:shd w:val="clear" w:color="auto" w:fill="auto"/>
                <w:lang w:val="en-US" w:eastAsia="zh-CN" w:bidi="ar-SA"/>
              </w:rPr>
              <w:t>；</w:t>
            </w:r>
          </w:p>
          <w:p w14:paraId="1B3E0963">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4.工作地点：局本级及石浦气象站；</w:t>
            </w:r>
          </w:p>
          <w:p w14:paraId="1D4E3576">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5.适合男性。</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37777A0F">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1.年收入为4.04万元；</w:t>
            </w:r>
          </w:p>
          <w:p w14:paraId="772A01FF">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23FB636B">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77924052">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068CB6D8">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主要负责国家气象站天气观测业务值班工作（需值夜班）以及气象综合业务服务相关工作。</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261BD749">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申老师：</w:t>
            </w:r>
          </w:p>
          <w:p w14:paraId="683C65CA">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0574-65763049</w:t>
            </w:r>
          </w:p>
        </w:tc>
      </w:tr>
      <w:tr w14:paraId="4C36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2FD99665">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3</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70ED0B3B">
            <w:pPr>
              <w:adjustRightInd w:val="0"/>
              <w:snapToGrid w:val="0"/>
              <w:spacing w:line="240" w:lineRule="atLeast"/>
              <w:jc w:val="center"/>
              <w:rPr>
                <w:rFonts w:hint="eastAsia"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象山县文化和广电旅游体育局</w:t>
            </w:r>
          </w:p>
          <w:p w14:paraId="25C3C454">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6BE691E7">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艺术宣传岗</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5F5C9006">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4D994892">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5AAED111">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2.年龄在35周岁及以下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90</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2B937AA8">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3.具有本科及以上学历；</w:t>
            </w:r>
          </w:p>
          <w:p w14:paraId="433941AD">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4.具有一定的文字能力，了解公文格式，能熟练操作计算机办公软件。</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0C0DCD7D">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1.年收入为3.8万元；</w:t>
            </w:r>
          </w:p>
          <w:p w14:paraId="67A57D54">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07943A46">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2D37395D">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4C28C268">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u w:val="singl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负责文化艺术宣传、</w:t>
            </w:r>
            <w:r>
              <w:rPr>
                <w:rFonts w:hint="default" w:ascii="仿宋_GB2312" w:hAnsi="仿宋_GB2312" w:eastAsia="仿宋_GB2312" w:cs="仿宋_GB2312"/>
                <w:color w:val="auto"/>
                <w:kern w:val="2"/>
                <w:sz w:val="24"/>
                <w:szCs w:val="24"/>
                <w:highlight w:val="none"/>
                <w:shd w:val="clear" w:color="auto" w:fill="auto"/>
                <w:lang w:val="en-US" w:eastAsia="zh-CN" w:bidi="ar-SA"/>
              </w:rPr>
              <w:t>材料撰写</w:t>
            </w:r>
            <w:r>
              <w:rPr>
                <w:rFonts w:hint="eastAsia" w:ascii="仿宋_GB2312" w:hAnsi="仿宋_GB2312" w:eastAsia="仿宋_GB2312" w:cs="仿宋_GB2312"/>
                <w:color w:val="auto"/>
                <w:kern w:val="2"/>
                <w:sz w:val="24"/>
                <w:szCs w:val="24"/>
                <w:highlight w:val="none"/>
                <w:shd w:val="clear" w:color="auto" w:fill="auto"/>
                <w:lang w:val="en-US" w:eastAsia="zh-CN" w:bidi="ar-SA"/>
              </w:rPr>
              <w:t>等相关工作，协助做好科室日常事务处理，以及领导交办的其他工作等。</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63323678">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何老师：</w:t>
            </w:r>
          </w:p>
          <w:p w14:paraId="3437DF62">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0574-89387780</w:t>
            </w:r>
          </w:p>
        </w:tc>
      </w:tr>
      <w:tr w14:paraId="4D12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7168D03A">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4</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63AD1493">
            <w:pPr>
              <w:adjustRightInd w:val="0"/>
              <w:snapToGrid w:val="0"/>
              <w:spacing w:line="240" w:lineRule="atLeast"/>
              <w:jc w:val="center"/>
              <w:rPr>
                <w:rFonts w:hint="eastAsia"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象山县文化和广电旅游体育局</w:t>
            </w:r>
          </w:p>
          <w:p w14:paraId="5A1A11AA">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70B66297">
            <w:pPr>
              <w:adjustRightInd w:val="0"/>
              <w:snapToGrid w:val="0"/>
              <w:spacing w:line="240" w:lineRule="atLeast"/>
              <w:jc w:val="center"/>
              <w:rPr>
                <w:rFonts w:hint="default"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石浦文化馆管理员</w:t>
            </w:r>
            <w:bookmarkStart w:id="0" w:name="_GoBack"/>
            <w:bookmarkEnd w:id="0"/>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0CB6E762">
            <w:pPr>
              <w:adjustRightInd w:val="0"/>
              <w:snapToGrid w:val="0"/>
              <w:spacing w:line="240" w:lineRule="atLeast"/>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p w14:paraId="5A6E3786">
            <w:pPr>
              <w:adjustRightInd w:val="0"/>
              <w:snapToGrid w:val="0"/>
              <w:spacing w:line="240" w:lineRule="atLeast"/>
              <w:jc w:val="center"/>
              <w:rPr>
                <w:rFonts w:hint="eastAsia" w:ascii="仿宋" w:hAnsi="仿宋" w:eastAsia="仿宋" w:cs="仿宋"/>
                <w:color w:val="auto"/>
                <w:kern w:val="2"/>
                <w:sz w:val="24"/>
                <w:szCs w:val="24"/>
                <w:highlight w:val="none"/>
                <w:shd w:val="clear" w:color="auto" w:fill="auto"/>
                <w:lang w:val="en-US" w:eastAsia="zh-CN" w:bidi="ar-SA"/>
              </w:rPr>
            </w:pP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5EE99490">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4668485E">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2.年龄在35周岁及以下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90</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50E12C24">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3.具有大专及以上学历；</w:t>
            </w:r>
          </w:p>
          <w:p w14:paraId="1445F569">
            <w:pPr>
              <w:numPr>
                <w:ilvl w:val="0"/>
                <w:numId w:val="0"/>
              </w:numPr>
              <w:adjustRightInd w:val="0"/>
              <w:snapToGrid w:val="0"/>
              <w:spacing w:line="240" w:lineRule="atLeast"/>
              <w:ind w:left="0" w:leftChars="0" w:firstLine="0" w:firstLineChars="0"/>
              <w:jc w:val="left"/>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4.具有一定的文字能力，了解公文格式，能熟练操作计算机办公软件；</w:t>
            </w:r>
          </w:p>
          <w:p w14:paraId="1876BFEE">
            <w:pPr>
              <w:numPr>
                <w:ilvl w:val="0"/>
                <w:numId w:val="0"/>
              </w:numPr>
              <w:adjustRightInd w:val="0"/>
              <w:snapToGrid w:val="0"/>
              <w:spacing w:line="240" w:lineRule="atLeast"/>
              <w:ind w:left="0" w:leftChars="0" w:firstLine="0" w:firstLineChars="0"/>
              <w:jc w:val="left"/>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5.工作地点：石浦镇。</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081B8FD9">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1.年收入为3.8万元；</w:t>
            </w:r>
          </w:p>
          <w:p w14:paraId="113ED5FF">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316399F0">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6AA47DCB">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7F2F9D0E">
            <w:pPr>
              <w:numPr>
                <w:ilvl w:val="0"/>
                <w:numId w:val="0"/>
              </w:numPr>
              <w:adjustRightInd w:val="0"/>
              <w:snapToGrid w:val="0"/>
              <w:spacing w:line="240" w:lineRule="atLeast"/>
              <w:ind w:left="0" w:leftChars="0" w:firstLine="0" w:firstLineChars="0"/>
              <w:jc w:val="left"/>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主要负责图书整理以及领导交办的其他工作等。</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7797D67D">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何老师：</w:t>
            </w:r>
          </w:p>
          <w:p w14:paraId="726F3BC9">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0574-89387780</w:t>
            </w:r>
          </w:p>
        </w:tc>
      </w:tr>
      <w:tr w14:paraId="2F5C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3F180511">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5</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4AF3FFF9">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象山县审计局</w:t>
            </w:r>
          </w:p>
          <w:p w14:paraId="35822B75">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45E5880B">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文员</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2297CE5C">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4B42FBF1">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44130257">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2.年龄在35周岁及以下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90</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2D081924">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3.具有大专及以上学历；</w:t>
            </w:r>
          </w:p>
          <w:p w14:paraId="7A9444E0">
            <w:pPr>
              <w:numPr>
                <w:ilvl w:val="0"/>
                <w:numId w:val="0"/>
              </w:numPr>
              <w:adjustRightInd w:val="0"/>
              <w:snapToGrid w:val="0"/>
              <w:spacing w:line="240" w:lineRule="atLeast"/>
              <w:ind w:left="0" w:leftChars="0" w:firstLine="0" w:firstLineChars="0"/>
              <w:jc w:val="left"/>
              <w:rPr>
                <w:rFonts w:hint="eastAsia" w:ascii="Times New Roman" w:hAnsi="Times New Roman" w:eastAsia="仿宋_GB2312" w:cs="仿宋_GB2312"/>
                <w:i w:val="0"/>
                <w:color w:val="000000"/>
                <w:kern w:val="0"/>
                <w:sz w:val="24"/>
                <w:szCs w:val="24"/>
                <w:u w:val="none"/>
                <w:lang w:val="en-US" w:eastAsia="zh-CN" w:bidi="ar"/>
              </w:rPr>
            </w:pPr>
            <w:r>
              <w:rPr>
                <w:rFonts w:hint="eastAsia" w:ascii="仿宋" w:hAnsi="仿宋" w:eastAsia="仿宋" w:cs="仿宋"/>
                <w:color w:val="auto"/>
                <w:kern w:val="2"/>
                <w:sz w:val="24"/>
                <w:szCs w:val="24"/>
                <w:highlight w:val="none"/>
                <w:shd w:val="clear" w:color="auto" w:fill="auto"/>
                <w:lang w:val="en-US" w:eastAsia="zh-CN" w:bidi="ar-SA"/>
              </w:rPr>
              <w:t>4.</w:t>
            </w:r>
            <w:r>
              <w:rPr>
                <w:rFonts w:hint="eastAsia" w:ascii="仿宋_GB2312" w:hAnsi="仿宋_GB2312" w:eastAsia="仿宋_GB2312" w:cs="仿宋_GB2312"/>
                <w:color w:val="auto"/>
                <w:kern w:val="2"/>
                <w:sz w:val="24"/>
                <w:szCs w:val="24"/>
                <w:highlight w:val="none"/>
                <w:shd w:val="clear" w:color="auto" w:fill="auto"/>
                <w:lang w:val="en-US" w:eastAsia="zh-CN" w:bidi="ar-SA"/>
              </w:rPr>
              <w:t>具有一定的文字能力，了解公文格式，能熟练操作计算机办公软件。</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75DF422D">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1.年收入为3.8万元；</w:t>
            </w:r>
          </w:p>
          <w:p w14:paraId="32D5478C">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179CE187">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41844AA8">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48524C6E">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u w:val="singl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主要负责协助完成办公室日常行政辅助工作。</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2B23AF17">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汪老师：</w:t>
            </w:r>
          </w:p>
          <w:p w14:paraId="1CC3338B">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0574-65715141</w:t>
            </w:r>
          </w:p>
        </w:tc>
      </w:tr>
      <w:tr w14:paraId="2CE6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3"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31D2140D">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6</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4444D8CD">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象山县市场监督管理局</w:t>
            </w:r>
          </w:p>
          <w:p w14:paraId="06515456">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p>
          <w:p w14:paraId="2D738BD9">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窗口工作人员</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54E2382B">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6A277974">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44D955FF">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2.年龄在35周岁及以下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90</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752B058E">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3.具有本科及以上学历；</w:t>
            </w:r>
          </w:p>
          <w:p w14:paraId="40C8DFC2">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4.</w:t>
            </w:r>
            <w:r>
              <w:rPr>
                <w:rFonts w:hint="eastAsia" w:ascii="仿宋_GB2312" w:hAnsi="仿宋_GB2312" w:eastAsia="仿宋_GB2312" w:cs="仿宋_GB2312"/>
                <w:color w:val="auto"/>
                <w:kern w:val="2"/>
                <w:sz w:val="24"/>
                <w:szCs w:val="24"/>
                <w:highlight w:val="none"/>
                <w:shd w:val="clear" w:color="auto" w:fill="auto"/>
                <w:lang w:val="en-US" w:eastAsia="zh-CN" w:bidi="ar-SA"/>
              </w:rPr>
              <w:t>能熟练操作计算机办公软件。</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4041EE68">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1.年收入为3.8万元；</w:t>
            </w:r>
          </w:p>
          <w:p w14:paraId="5CA481E1">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533E4996">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11155AE7">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1D6C3D2C">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u w:val="singl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主要负责</w:t>
            </w:r>
            <w:r>
              <w:rPr>
                <w:rFonts w:hint="eastAsia" w:ascii="仿宋" w:hAnsi="仿宋" w:eastAsia="仿宋" w:cs="Times New Roman"/>
                <w:color w:val="auto"/>
                <w:kern w:val="2"/>
                <w:sz w:val="24"/>
                <w:szCs w:val="24"/>
                <w:highlight w:val="none"/>
                <w:shd w:val="clear" w:color="auto" w:fill="auto"/>
                <w:lang w:val="en-US" w:eastAsia="zh-CN" w:bidi="ar-SA"/>
              </w:rPr>
              <w:t>协助窗口行政审批工作</w:t>
            </w:r>
            <w:r>
              <w:rPr>
                <w:rFonts w:hint="eastAsia" w:ascii="仿宋_GB2312" w:hAnsi="仿宋_GB2312" w:eastAsia="仿宋_GB2312" w:cs="仿宋_GB2312"/>
                <w:color w:val="auto"/>
                <w:kern w:val="2"/>
                <w:sz w:val="24"/>
                <w:szCs w:val="24"/>
                <w:highlight w:val="none"/>
                <w:shd w:val="clear" w:color="auto" w:fill="auto"/>
                <w:lang w:val="en-US" w:eastAsia="zh-CN" w:bidi="ar-SA"/>
              </w:rPr>
              <w:t>。</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0BB3F477">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周老师：</w:t>
            </w:r>
          </w:p>
          <w:p w14:paraId="387A681C">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0574-65656671</w:t>
            </w:r>
          </w:p>
        </w:tc>
      </w:tr>
      <w:tr w14:paraId="69F9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2495EBAD">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7</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C217095">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象山县市场监督管理局东陈所</w:t>
            </w:r>
          </w:p>
          <w:p w14:paraId="47087F3A">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2D6EF7AA">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协管员</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187FA81C">
            <w:pPr>
              <w:adjustRightInd w:val="0"/>
              <w:snapToGrid w:val="0"/>
              <w:spacing w:line="240" w:lineRule="atLeast"/>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p w14:paraId="6E8A20F9">
            <w:pPr>
              <w:adjustRightInd w:val="0"/>
              <w:snapToGrid w:val="0"/>
              <w:spacing w:line="240" w:lineRule="atLeast"/>
              <w:jc w:val="center"/>
              <w:rPr>
                <w:rFonts w:hint="eastAsia" w:ascii="仿宋" w:hAnsi="仿宋" w:eastAsia="仿宋" w:cs="仿宋"/>
                <w:color w:val="auto"/>
                <w:kern w:val="2"/>
                <w:sz w:val="24"/>
                <w:szCs w:val="24"/>
                <w:highlight w:val="none"/>
                <w:shd w:val="clear" w:color="auto" w:fill="auto"/>
                <w:lang w:val="en-US" w:eastAsia="zh-CN" w:bidi="ar-SA"/>
              </w:rPr>
            </w:pP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35DB0BEE">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4674E3D2">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2.年龄在35周岁及以下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90</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275E6707">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3.具有本科及以上学历；</w:t>
            </w:r>
          </w:p>
          <w:p w14:paraId="300C380E">
            <w:pPr>
              <w:numPr>
                <w:ilvl w:val="0"/>
                <w:numId w:val="0"/>
              </w:numPr>
              <w:adjustRightInd w:val="0"/>
              <w:snapToGrid w:val="0"/>
              <w:spacing w:line="240" w:lineRule="atLeast"/>
              <w:ind w:left="0" w:leftChars="0" w:firstLine="0" w:firstLineChars="0"/>
              <w:jc w:val="left"/>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4.</w:t>
            </w:r>
            <w:r>
              <w:rPr>
                <w:rFonts w:hint="eastAsia" w:ascii="仿宋_GB2312" w:hAnsi="仿宋_GB2312" w:eastAsia="仿宋_GB2312" w:cs="仿宋_GB2312"/>
                <w:color w:val="auto"/>
                <w:kern w:val="2"/>
                <w:sz w:val="24"/>
                <w:szCs w:val="24"/>
                <w:highlight w:val="none"/>
                <w:shd w:val="clear" w:color="auto" w:fill="auto"/>
                <w:lang w:val="en-US" w:eastAsia="zh-CN" w:bidi="ar-SA"/>
              </w:rPr>
              <w:t>能熟练操作计算机办公软件；</w:t>
            </w:r>
          </w:p>
          <w:p w14:paraId="53C5B15A">
            <w:pPr>
              <w:numPr>
                <w:ilvl w:val="0"/>
                <w:numId w:val="0"/>
              </w:numPr>
              <w:adjustRightInd w:val="0"/>
              <w:snapToGrid w:val="0"/>
              <w:spacing w:line="240" w:lineRule="atLeast"/>
              <w:ind w:left="0" w:leftChars="0" w:firstLine="0" w:firstLineChars="0"/>
              <w:jc w:val="left"/>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5.工作地点：东陈乡。</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54A5B091">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1.年收入为3.7万元；</w:t>
            </w:r>
          </w:p>
          <w:p w14:paraId="67D307D0">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7A5A6C7A">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40D83152">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274D6A12">
            <w:pPr>
              <w:numPr>
                <w:ilvl w:val="0"/>
                <w:numId w:val="0"/>
              </w:numPr>
              <w:adjustRightInd w:val="0"/>
              <w:snapToGrid w:val="0"/>
              <w:spacing w:line="240" w:lineRule="atLeast"/>
              <w:ind w:left="0" w:leftChars="0" w:firstLine="0" w:firstLineChars="0"/>
              <w:jc w:val="left"/>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kern w:val="2"/>
                <w:sz w:val="24"/>
                <w:szCs w:val="24"/>
                <w:highlight w:val="none"/>
                <w:shd w:val="clear" w:color="auto" w:fill="auto"/>
                <w:lang w:val="en-US" w:eastAsia="zh-CN" w:bidi="ar-SA"/>
              </w:rPr>
              <w:t>主要负责</w:t>
            </w:r>
            <w:r>
              <w:rPr>
                <w:rFonts w:hint="eastAsia" w:ascii="仿宋" w:hAnsi="仿宋" w:eastAsia="仿宋" w:cs="Times New Roman"/>
                <w:color w:val="auto"/>
                <w:kern w:val="2"/>
                <w:sz w:val="24"/>
                <w:szCs w:val="24"/>
                <w:highlight w:val="none"/>
                <w:shd w:val="clear" w:color="auto" w:fill="auto"/>
                <w:lang w:val="en-US" w:eastAsia="zh-CN" w:bidi="ar-SA"/>
              </w:rPr>
              <w:t>协助市场监督管理。</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6713299D">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周老师：</w:t>
            </w:r>
          </w:p>
          <w:p w14:paraId="3FA08472">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0574-65656671</w:t>
            </w:r>
          </w:p>
        </w:tc>
      </w:tr>
      <w:tr w14:paraId="75A5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27"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5EAD9F3C">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8</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2002FC6">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default" w:ascii="仿宋" w:hAnsi="仿宋" w:eastAsia="仿宋" w:cs="Times New Roman"/>
                <w:color w:val="auto"/>
                <w:kern w:val="2"/>
                <w:sz w:val="24"/>
                <w:szCs w:val="24"/>
                <w:highlight w:val="none"/>
                <w:shd w:val="clear" w:color="auto" w:fill="auto"/>
                <w:lang w:val="en-US" w:eastAsia="zh-CN" w:bidi="ar-SA"/>
              </w:rPr>
              <w:t>象山县</w:t>
            </w:r>
            <w:r>
              <w:rPr>
                <w:rFonts w:hint="eastAsia" w:ascii="仿宋" w:hAnsi="仿宋" w:eastAsia="仿宋" w:cs="Times New Roman"/>
                <w:color w:val="auto"/>
                <w:kern w:val="2"/>
                <w:sz w:val="24"/>
                <w:szCs w:val="24"/>
                <w:highlight w:val="none"/>
                <w:shd w:val="clear" w:color="auto" w:fill="auto"/>
                <w:lang w:val="en-US" w:eastAsia="zh-CN" w:bidi="ar-SA"/>
              </w:rPr>
              <w:t>殡仪馆</w:t>
            </w:r>
          </w:p>
          <w:p w14:paraId="4FFF4EA7">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p>
          <w:p w14:paraId="7C3F2F44">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殡仪服务员</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65031D0D">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60E57A7B">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1.具有象山户籍；</w:t>
            </w:r>
          </w:p>
          <w:p w14:paraId="26AD2A62">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2.年龄在35周岁及以下（1990年9月8日以后出生）；</w:t>
            </w:r>
          </w:p>
          <w:p w14:paraId="44AD1021">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3.具有大专及以上学历；</w:t>
            </w:r>
          </w:p>
          <w:p w14:paraId="0C072C7C">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4.</w:t>
            </w:r>
            <w:r>
              <w:rPr>
                <w:rFonts w:hint="eastAsia" w:ascii="仿宋" w:hAnsi="仿宋" w:eastAsia="仿宋" w:cs="仿宋"/>
                <w:sz w:val="24"/>
              </w:rPr>
              <w:t>具有会计专业初级及以上专业</w:t>
            </w:r>
            <w:r>
              <w:rPr>
                <w:rFonts w:hint="eastAsia" w:ascii="仿宋" w:hAnsi="仿宋" w:eastAsia="仿宋" w:cs="仿宋"/>
                <w:sz w:val="24"/>
                <w:lang w:val="en-US" w:eastAsia="zh-CN"/>
              </w:rPr>
              <w:t>技术</w:t>
            </w:r>
            <w:r>
              <w:rPr>
                <w:rFonts w:hint="eastAsia" w:ascii="仿宋" w:hAnsi="仿宋" w:eastAsia="仿宋" w:cs="仿宋"/>
                <w:sz w:val="24"/>
              </w:rPr>
              <w:t>资格证书。</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536247E0">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1.年收入为5万元；</w:t>
            </w:r>
          </w:p>
          <w:p w14:paraId="5F32140B">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2.五险一金保障；</w:t>
            </w:r>
          </w:p>
          <w:p w14:paraId="7698B1E1">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3.其他待遇。</w:t>
            </w:r>
          </w:p>
          <w:p w14:paraId="3162821D">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50DBF9BC">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主要负责殡仪业务结算，需24小时值班。</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0C556B23">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张老师：</w:t>
            </w:r>
          </w:p>
          <w:p w14:paraId="57A4D339">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0574-65793502</w:t>
            </w:r>
          </w:p>
        </w:tc>
      </w:tr>
      <w:tr w14:paraId="29DE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6BD820A1">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9</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0A2C794">
            <w:pPr>
              <w:adjustRightInd w:val="0"/>
              <w:snapToGrid w:val="0"/>
              <w:spacing w:line="240" w:lineRule="atLeast"/>
              <w:jc w:val="center"/>
              <w:rPr>
                <w:rFonts w:hint="eastAsia"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象山县城市管理服务中心</w:t>
            </w:r>
          </w:p>
          <w:p w14:paraId="21842C63">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6D9050CF">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考核员</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635768C3">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27E7D3F7">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5C4A472E">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2.年龄在40周岁及以下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85</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014D18EE">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3.具有大专及以上学历；</w:t>
            </w:r>
          </w:p>
          <w:p w14:paraId="37D58AAC">
            <w:pPr>
              <w:numPr>
                <w:ilvl w:val="0"/>
                <w:numId w:val="0"/>
              </w:numPr>
              <w:adjustRightInd w:val="0"/>
              <w:snapToGrid w:val="0"/>
              <w:spacing w:line="240" w:lineRule="atLeast"/>
              <w:ind w:left="0" w:leftChars="0" w:firstLine="0" w:firstLineChars="0"/>
              <w:jc w:val="left"/>
              <w:rPr>
                <w:rFonts w:hint="eastAsia" w:ascii="Times New Roman" w:hAnsi="Times New Roman" w:eastAsia="仿宋_GB2312" w:cs="仿宋_GB2312"/>
                <w:i w:val="0"/>
                <w:color w:val="000000"/>
                <w:kern w:val="0"/>
                <w:sz w:val="24"/>
                <w:szCs w:val="24"/>
                <w:u w:val="none"/>
                <w:lang w:val="en-US" w:eastAsia="zh-CN" w:bidi="ar"/>
              </w:rPr>
            </w:pPr>
            <w:r>
              <w:rPr>
                <w:rFonts w:hint="eastAsia" w:ascii="仿宋" w:hAnsi="仿宋" w:eastAsia="仿宋" w:cs="仿宋"/>
                <w:color w:val="auto"/>
                <w:kern w:val="2"/>
                <w:sz w:val="24"/>
                <w:szCs w:val="24"/>
                <w:highlight w:val="none"/>
                <w:shd w:val="clear" w:color="auto" w:fill="auto"/>
                <w:lang w:val="en-US" w:eastAsia="zh-CN" w:bidi="ar-SA"/>
              </w:rPr>
              <w:t>4.具有C1及以上驾驶证。</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51E3747A">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1.年收入为3.2万元；</w:t>
            </w:r>
          </w:p>
          <w:p w14:paraId="34FD4011">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12B0C3C4">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55DBD28A">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7122DD61">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u w:val="singl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主要负责对第三方服务公司保洁服务进行考核以及协助完成办公室其他日常行政辅助工作，需外勤。</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40A926C1">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邓老师：</w:t>
            </w:r>
          </w:p>
          <w:p w14:paraId="68EB9842">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19555178457</w:t>
            </w:r>
          </w:p>
        </w:tc>
      </w:tr>
      <w:tr w14:paraId="5880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3"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6F09E8B3">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10</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667D093">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r>
              <w:rPr>
                <w:rFonts w:hint="default" w:ascii="仿宋" w:hAnsi="仿宋" w:eastAsia="仿宋" w:cs="Times New Roman"/>
                <w:color w:val="auto"/>
                <w:kern w:val="2"/>
                <w:sz w:val="24"/>
                <w:szCs w:val="24"/>
                <w:highlight w:val="none"/>
                <w:shd w:val="clear" w:color="auto" w:fill="auto"/>
                <w:lang w:val="en-US" w:eastAsia="zh-CN" w:bidi="ar-SA"/>
              </w:rPr>
              <w:t>象山县</w:t>
            </w:r>
            <w:r>
              <w:rPr>
                <w:rFonts w:hint="eastAsia" w:ascii="仿宋" w:hAnsi="仿宋" w:eastAsia="仿宋" w:cs="Times New Roman"/>
                <w:color w:val="auto"/>
                <w:kern w:val="2"/>
                <w:sz w:val="24"/>
                <w:szCs w:val="24"/>
                <w:highlight w:val="none"/>
                <w:shd w:val="clear" w:color="auto" w:fill="auto"/>
                <w:lang w:val="en-US" w:eastAsia="zh-CN" w:bidi="ar-SA"/>
              </w:rPr>
              <w:t>鹤浦</w:t>
            </w:r>
            <w:r>
              <w:rPr>
                <w:rFonts w:hint="default" w:ascii="仿宋" w:hAnsi="仿宋" w:eastAsia="仿宋" w:cs="Times New Roman"/>
                <w:color w:val="auto"/>
                <w:kern w:val="2"/>
                <w:sz w:val="24"/>
                <w:szCs w:val="24"/>
                <w:highlight w:val="none"/>
                <w:shd w:val="clear" w:color="auto" w:fill="auto"/>
                <w:lang w:val="en-US" w:eastAsia="zh-CN" w:bidi="ar-SA"/>
              </w:rPr>
              <w:t>镇人民政府</w:t>
            </w:r>
          </w:p>
          <w:p w14:paraId="1B12A044">
            <w:pPr>
              <w:adjustRightInd w:val="0"/>
              <w:snapToGrid w:val="0"/>
              <w:spacing w:line="240" w:lineRule="atLeast"/>
              <w:jc w:val="center"/>
              <w:rPr>
                <w:rFonts w:hint="default" w:ascii="仿宋" w:hAnsi="仿宋" w:eastAsia="仿宋" w:cs="Times New Roman"/>
                <w:color w:val="auto"/>
                <w:kern w:val="2"/>
                <w:sz w:val="24"/>
                <w:szCs w:val="24"/>
                <w:highlight w:val="none"/>
                <w:shd w:val="clear" w:color="auto" w:fill="auto"/>
                <w:lang w:val="en-US" w:eastAsia="zh-CN" w:bidi="ar-SA"/>
              </w:rPr>
            </w:pPr>
          </w:p>
          <w:p w14:paraId="7CA82A5D">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三资管理服务中心代理会计</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470D17C1">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55FCE5BD">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1.具有象山户籍；</w:t>
            </w:r>
          </w:p>
          <w:p w14:paraId="57FCE4E7">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2.年龄在30周岁以下（1995年9月8日以后出生）；</w:t>
            </w:r>
          </w:p>
          <w:p w14:paraId="128744EB">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3.具有大专及以上学历；</w:t>
            </w:r>
          </w:p>
          <w:p w14:paraId="3B04C1CD">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4.</w:t>
            </w:r>
            <w:r>
              <w:rPr>
                <w:rFonts w:hint="eastAsia" w:ascii="仿宋" w:hAnsi="仿宋" w:eastAsia="仿宋" w:cs="仿宋"/>
                <w:sz w:val="24"/>
              </w:rPr>
              <w:t>具有会计专业初级及以上专业</w:t>
            </w:r>
            <w:r>
              <w:rPr>
                <w:rFonts w:hint="eastAsia" w:ascii="仿宋" w:hAnsi="仿宋" w:eastAsia="仿宋" w:cs="仿宋"/>
                <w:sz w:val="24"/>
                <w:lang w:val="en-US" w:eastAsia="zh-CN"/>
              </w:rPr>
              <w:t>技术</w:t>
            </w:r>
            <w:r>
              <w:rPr>
                <w:rFonts w:hint="eastAsia" w:ascii="仿宋" w:hAnsi="仿宋" w:eastAsia="仿宋" w:cs="仿宋"/>
                <w:sz w:val="24"/>
              </w:rPr>
              <w:t>资格证书。</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2C24570B">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1.年收入为3.58万元；</w:t>
            </w:r>
          </w:p>
          <w:p w14:paraId="1733DAEC">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2.五险一金保障；</w:t>
            </w:r>
          </w:p>
          <w:p w14:paraId="34BA886B">
            <w:pPr>
              <w:numPr>
                <w:ilvl w:val="0"/>
                <w:numId w:val="0"/>
              </w:numPr>
              <w:adjustRightInd w:val="0"/>
              <w:snapToGrid w:val="0"/>
              <w:spacing w:line="240" w:lineRule="atLeast"/>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3.其他待遇。</w:t>
            </w:r>
          </w:p>
          <w:p w14:paraId="0E9C350E">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4E5B66FB">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Times New Roman"/>
                <w:color w:val="auto"/>
                <w:kern w:val="2"/>
                <w:sz w:val="24"/>
                <w:szCs w:val="24"/>
                <w:highlight w:val="none"/>
                <w:shd w:val="clear" w:color="auto" w:fill="auto"/>
                <w:lang w:val="en-US" w:eastAsia="zh-CN" w:bidi="ar-SA"/>
              </w:rPr>
              <w:t>负责村级财务核算及相关工作。</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10244514">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称老师：</w:t>
            </w:r>
          </w:p>
          <w:p w14:paraId="34819774">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0574-65016178</w:t>
            </w:r>
          </w:p>
        </w:tc>
      </w:tr>
      <w:tr w14:paraId="49A7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8" w:hRule="atLeast"/>
          <w:jc w:val="center"/>
        </w:trPr>
        <w:tc>
          <w:tcPr>
            <w:tcW w:w="359" w:type="dxa"/>
            <w:tcBorders>
              <w:top w:val="single" w:color="auto" w:sz="4" w:space="0"/>
              <w:left w:val="single" w:color="auto" w:sz="4" w:space="0"/>
              <w:bottom w:val="single" w:color="auto" w:sz="4" w:space="0"/>
              <w:right w:val="single" w:color="auto" w:sz="4" w:space="0"/>
            </w:tcBorders>
            <w:vAlign w:val="center"/>
          </w:tcPr>
          <w:p w14:paraId="49694369">
            <w:pPr>
              <w:adjustRightInd w:val="0"/>
              <w:snapToGrid w:val="0"/>
              <w:spacing w:line="240" w:lineRule="atLeast"/>
              <w:jc w:val="center"/>
              <w:rPr>
                <w:rFonts w:hint="default" w:ascii="仿宋" w:hAnsi="仿宋" w:eastAsia="仿宋"/>
                <w:color w:val="auto"/>
                <w:kern w:val="2"/>
                <w:sz w:val="24"/>
                <w:szCs w:val="24"/>
                <w:highlight w:val="none"/>
                <w:shd w:val="clear" w:color="auto" w:fill="auto"/>
                <w:lang w:val="en-US" w:eastAsia="zh-CN" w:bidi="ar-SA"/>
              </w:rPr>
            </w:pPr>
            <w:r>
              <w:rPr>
                <w:rFonts w:hint="eastAsia" w:ascii="仿宋" w:hAnsi="仿宋" w:eastAsia="仿宋"/>
                <w:color w:val="auto"/>
                <w:kern w:val="2"/>
                <w:sz w:val="24"/>
                <w:szCs w:val="24"/>
                <w:highlight w:val="none"/>
                <w:shd w:val="clear" w:color="auto" w:fill="auto"/>
                <w:lang w:val="en-US" w:eastAsia="zh-CN" w:bidi="ar-SA"/>
              </w:rPr>
              <w:t>11</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7DBA8381">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r>
              <w:rPr>
                <w:rFonts w:hint="eastAsia" w:ascii="仿宋" w:hAnsi="仿宋" w:eastAsia="仿宋" w:cs="仿宋"/>
                <w:color w:val="auto"/>
                <w:spacing w:val="-6"/>
                <w:kern w:val="2"/>
                <w:sz w:val="24"/>
                <w:szCs w:val="24"/>
                <w:highlight w:val="none"/>
                <w:shd w:val="clear" w:color="auto" w:fill="auto"/>
                <w:lang w:val="en-US" w:eastAsia="zh-CN" w:bidi="ar-SA"/>
              </w:rPr>
              <w:t>象山县晓塘乡人民政府</w:t>
            </w:r>
          </w:p>
          <w:p w14:paraId="60433F6C">
            <w:pPr>
              <w:adjustRightInd w:val="0"/>
              <w:snapToGrid w:val="0"/>
              <w:spacing w:line="240" w:lineRule="atLeast"/>
              <w:jc w:val="center"/>
              <w:rPr>
                <w:rFonts w:hint="default" w:ascii="仿宋" w:hAnsi="仿宋" w:eastAsia="仿宋" w:cs="仿宋"/>
                <w:color w:val="auto"/>
                <w:spacing w:val="-6"/>
                <w:kern w:val="2"/>
                <w:sz w:val="24"/>
                <w:szCs w:val="24"/>
                <w:highlight w:val="none"/>
                <w:shd w:val="clear" w:color="auto" w:fill="auto"/>
                <w:lang w:val="en-US" w:eastAsia="zh-CN" w:bidi="ar-SA"/>
              </w:rPr>
            </w:pPr>
          </w:p>
          <w:p w14:paraId="651FE68C">
            <w:pPr>
              <w:adjustRightInd w:val="0"/>
              <w:snapToGrid w:val="0"/>
              <w:spacing w:line="240" w:lineRule="atLeast"/>
              <w:jc w:val="center"/>
              <w:rPr>
                <w:rFonts w:hint="eastAsia" w:ascii="仿宋" w:hAnsi="仿宋" w:eastAsia="仿宋" w:cs="Times New Roman"/>
                <w:color w:val="auto"/>
                <w:kern w:val="2"/>
                <w:sz w:val="24"/>
                <w:szCs w:val="24"/>
                <w:highlight w:val="none"/>
                <w:u w:val="none"/>
                <w:shd w:val="clear" w:color="auto" w:fill="auto"/>
                <w:lang w:val="en-US" w:eastAsia="zh-CN" w:bidi="ar-SA"/>
              </w:rPr>
            </w:pPr>
            <w:r>
              <w:rPr>
                <w:rFonts w:hint="eastAsia" w:ascii="仿宋" w:hAnsi="仿宋" w:eastAsia="仿宋" w:cs="Times New Roman"/>
                <w:color w:val="auto"/>
                <w:kern w:val="2"/>
                <w:sz w:val="24"/>
                <w:szCs w:val="24"/>
                <w:highlight w:val="none"/>
                <w:u w:val="none"/>
                <w:shd w:val="clear" w:color="auto" w:fill="auto"/>
                <w:lang w:val="en-US" w:eastAsia="zh-CN" w:bidi="ar-SA"/>
              </w:rPr>
              <w:t>综合信息指挥室工作人员</w:t>
            </w:r>
          </w:p>
        </w:tc>
        <w:tc>
          <w:tcPr>
            <w:tcW w:w="599" w:type="dxa"/>
            <w:tcBorders>
              <w:top w:val="single" w:color="auto" w:sz="4" w:space="0"/>
              <w:left w:val="single" w:color="auto" w:sz="4" w:space="0"/>
              <w:bottom w:val="single" w:color="auto" w:sz="4" w:space="0"/>
              <w:right w:val="single" w:color="auto" w:sz="4" w:space="0"/>
            </w:tcBorders>
            <w:shd w:val="clear" w:color="auto" w:fill="auto"/>
            <w:vAlign w:val="center"/>
          </w:tcPr>
          <w:p w14:paraId="3298D1D0">
            <w:pPr>
              <w:adjustRightInd w:val="0"/>
              <w:snapToGrid w:val="0"/>
              <w:spacing w:line="240" w:lineRule="atLeast"/>
              <w:jc w:val="center"/>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2670" w:type="dxa"/>
            <w:tcBorders>
              <w:top w:val="single" w:color="auto" w:sz="4" w:space="0"/>
              <w:left w:val="single" w:color="auto" w:sz="4" w:space="0"/>
              <w:bottom w:val="single" w:color="auto" w:sz="4" w:space="0"/>
              <w:right w:val="single" w:color="auto" w:sz="4" w:space="0"/>
            </w:tcBorders>
            <w:shd w:val="clear" w:color="auto" w:fill="auto"/>
            <w:vAlign w:val="center"/>
          </w:tcPr>
          <w:p w14:paraId="68EA5E9A">
            <w:p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1.具有象山户籍；</w:t>
            </w:r>
          </w:p>
          <w:p w14:paraId="24698199">
            <w:pPr>
              <w:adjustRightInd w:val="0"/>
              <w:snapToGrid w:val="0"/>
              <w:spacing w:line="240" w:lineRule="atLeast"/>
              <w:jc w:val="left"/>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highlight w:val="none"/>
                <w:shd w:val="clear" w:color="auto" w:fill="auto"/>
                <w:lang w:val="en-US" w:eastAsia="zh-CN" w:bidi="ar-SA"/>
              </w:rPr>
              <w:t>2.年龄在45周岁及以下</w:t>
            </w:r>
            <w:r>
              <w:rPr>
                <w:rFonts w:hint="eastAsia" w:ascii="仿宋" w:hAnsi="仿宋" w:eastAsia="仿宋" w:cs="仿宋"/>
                <w:color w:val="auto"/>
                <w:spacing w:val="-6"/>
                <w:sz w:val="24"/>
                <w:highlight w:val="none"/>
                <w:shd w:val="clear" w:color="auto" w:fill="auto"/>
              </w:rPr>
              <w:t>（19</w:t>
            </w:r>
            <w:r>
              <w:rPr>
                <w:rFonts w:hint="eastAsia" w:ascii="仿宋" w:hAnsi="仿宋" w:eastAsia="仿宋" w:cs="仿宋"/>
                <w:color w:val="auto"/>
                <w:spacing w:val="-6"/>
                <w:sz w:val="24"/>
                <w:highlight w:val="none"/>
                <w:shd w:val="clear" w:color="auto" w:fill="auto"/>
                <w:lang w:val="en-US" w:eastAsia="zh-CN"/>
              </w:rPr>
              <w:t>80</w:t>
            </w:r>
            <w:r>
              <w:rPr>
                <w:rFonts w:hint="eastAsia" w:ascii="仿宋" w:hAnsi="仿宋" w:eastAsia="仿宋" w:cs="仿宋"/>
                <w:color w:val="auto"/>
                <w:spacing w:val="-6"/>
                <w:sz w:val="24"/>
                <w:highlight w:val="none"/>
                <w:shd w:val="clear" w:color="auto" w:fill="auto"/>
              </w:rPr>
              <w:t>年</w:t>
            </w:r>
            <w:r>
              <w:rPr>
                <w:rFonts w:hint="eastAsia" w:ascii="仿宋" w:hAnsi="仿宋" w:eastAsia="仿宋" w:cs="仿宋"/>
                <w:color w:val="auto"/>
                <w:spacing w:val="-6"/>
                <w:sz w:val="24"/>
                <w:highlight w:val="none"/>
                <w:shd w:val="clear" w:color="auto" w:fill="auto"/>
                <w:lang w:val="en-US" w:eastAsia="zh-CN"/>
              </w:rPr>
              <w:t>9</w:t>
            </w:r>
            <w:r>
              <w:rPr>
                <w:rFonts w:hint="eastAsia" w:ascii="仿宋" w:hAnsi="仿宋" w:eastAsia="仿宋" w:cs="仿宋"/>
                <w:color w:val="auto"/>
                <w:spacing w:val="-6"/>
                <w:sz w:val="24"/>
                <w:highlight w:val="none"/>
                <w:shd w:val="clear" w:color="auto" w:fill="auto"/>
              </w:rPr>
              <w:t>月</w:t>
            </w:r>
            <w:r>
              <w:rPr>
                <w:rFonts w:hint="eastAsia" w:ascii="仿宋" w:hAnsi="仿宋" w:eastAsia="仿宋" w:cs="仿宋"/>
                <w:color w:val="auto"/>
                <w:spacing w:val="-6"/>
                <w:sz w:val="24"/>
                <w:highlight w:val="none"/>
                <w:shd w:val="clear" w:color="auto" w:fill="auto"/>
                <w:lang w:val="en-US" w:eastAsia="zh-CN"/>
              </w:rPr>
              <w:t>8</w:t>
            </w:r>
            <w:r>
              <w:rPr>
                <w:rFonts w:hint="eastAsia" w:ascii="仿宋" w:hAnsi="仿宋" w:eastAsia="仿宋" w:cs="仿宋"/>
                <w:color w:val="auto"/>
                <w:spacing w:val="-6"/>
                <w:sz w:val="24"/>
                <w:highlight w:val="none"/>
                <w:shd w:val="clear" w:color="auto" w:fill="auto"/>
              </w:rPr>
              <w:t>日以后出生）；</w:t>
            </w:r>
          </w:p>
          <w:p w14:paraId="256E2699">
            <w:pPr>
              <w:numPr>
                <w:ilvl w:val="0"/>
                <w:numId w:val="0"/>
              </w:numPr>
              <w:adjustRightInd w:val="0"/>
              <w:snapToGrid w:val="0"/>
              <w:spacing w:line="240" w:lineRule="atLeast"/>
              <w:ind w:left="0" w:leftChars="0" w:firstLine="0" w:firstLineChars="0"/>
              <w:jc w:val="left"/>
              <w:rPr>
                <w:rFonts w:hint="eastAsia" w:ascii="Times New Roman" w:hAnsi="Times New Roman" w:eastAsia="仿宋_GB2312" w:cs="仿宋_GB2312"/>
                <w:i w:val="0"/>
                <w:color w:val="000000"/>
                <w:kern w:val="0"/>
                <w:sz w:val="24"/>
                <w:szCs w:val="24"/>
                <w:u w:val="none"/>
                <w:lang w:val="en-US" w:eastAsia="zh-CN" w:bidi="ar"/>
              </w:rPr>
            </w:pPr>
            <w:r>
              <w:rPr>
                <w:rFonts w:hint="eastAsia" w:ascii="仿宋" w:hAnsi="仿宋" w:eastAsia="仿宋" w:cs="仿宋"/>
                <w:color w:val="auto"/>
                <w:kern w:val="2"/>
                <w:sz w:val="24"/>
                <w:szCs w:val="24"/>
                <w:highlight w:val="none"/>
                <w:shd w:val="clear" w:color="auto" w:fill="auto"/>
                <w:lang w:val="en-US" w:eastAsia="zh-CN" w:bidi="ar-SA"/>
              </w:rPr>
              <w:t>3.具有大专及以上学历。</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14:paraId="03F2253D">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1.年收入为4.56万元；</w:t>
            </w:r>
          </w:p>
          <w:p w14:paraId="5D509802">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2.五险一金保障；</w:t>
            </w:r>
          </w:p>
          <w:p w14:paraId="22BBD5B7">
            <w:pPr>
              <w:numPr>
                <w:ilvl w:val="0"/>
                <w:numId w:val="0"/>
              </w:numPr>
              <w:adjustRightInd w:val="0"/>
              <w:snapToGrid w:val="0"/>
              <w:spacing w:line="240" w:lineRule="atLeast"/>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3.其他待遇。</w:t>
            </w:r>
          </w:p>
          <w:p w14:paraId="0D110211">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以上待遇以签订的劳动合同为准。</w:t>
            </w:r>
          </w:p>
        </w:tc>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1A643FA0">
            <w:pPr>
              <w:numPr>
                <w:ilvl w:val="0"/>
                <w:numId w:val="0"/>
              </w:numPr>
              <w:adjustRightInd w:val="0"/>
              <w:snapToGrid w:val="0"/>
              <w:spacing w:line="240" w:lineRule="atLeast"/>
              <w:ind w:left="0" w:leftChars="0" w:firstLine="0" w:firstLineChars="0"/>
              <w:jc w:val="left"/>
              <w:rPr>
                <w:rFonts w:hint="eastAsia" w:ascii="仿宋" w:hAnsi="仿宋" w:eastAsia="仿宋" w:cs="Times New Roman"/>
                <w:color w:val="auto"/>
                <w:kern w:val="2"/>
                <w:sz w:val="24"/>
                <w:szCs w:val="24"/>
                <w:highlight w:val="none"/>
                <w:u w:val="singl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主要负责</w:t>
            </w:r>
            <w:r>
              <w:rPr>
                <w:rFonts w:hint="eastAsia" w:ascii="仿宋" w:hAnsi="仿宋" w:eastAsia="仿宋" w:cs="Times New Roman"/>
                <w:color w:val="auto"/>
                <w:kern w:val="2"/>
                <w:sz w:val="24"/>
                <w:szCs w:val="24"/>
                <w:highlight w:val="none"/>
                <w:u w:val="none"/>
                <w:shd w:val="clear" w:color="auto" w:fill="auto"/>
                <w:lang w:val="en-US" w:eastAsia="zh-CN" w:bidi="ar-SA"/>
              </w:rPr>
              <w:t>综合信息指挥室相关工作</w:t>
            </w:r>
            <w:r>
              <w:rPr>
                <w:rFonts w:hint="eastAsia" w:ascii="仿宋" w:hAnsi="仿宋" w:eastAsia="仿宋" w:cs="仿宋"/>
                <w:color w:val="auto"/>
                <w:kern w:val="2"/>
                <w:sz w:val="24"/>
                <w:szCs w:val="24"/>
                <w:highlight w:val="none"/>
                <w:shd w:val="clear" w:color="auto" w:fill="auto"/>
                <w:lang w:val="en-US" w:eastAsia="zh-CN" w:bidi="ar-SA"/>
              </w:rPr>
              <w:t>以及其它办公室相关工作。</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4B1191E7">
            <w:pPr>
              <w:numPr>
                <w:ilvl w:val="0"/>
                <w:numId w:val="0"/>
              </w:numPr>
              <w:adjustRightInd w:val="0"/>
              <w:snapToGrid w:val="0"/>
              <w:spacing w:line="240" w:lineRule="atLeast"/>
              <w:ind w:left="0" w:leftChars="0" w:firstLine="0" w:firstLineChars="0"/>
              <w:jc w:val="left"/>
              <w:rPr>
                <w:rFonts w:hint="default"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董老师：</w:t>
            </w:r>
          </w:p>
          <w:p w14:paraId="77DD1E8D">
            <w:pPr>
              <w:numPr>
                <w:ilvl w:val="0"/>
                <w:numId w:val="0"/>
              </w:numPr>
              <w:adjustRightInd w:val="0"/>
              <w:snapToGrid w:val="0"/>
              <w:spacing w:line="240" w:lineRule="atLeast"/>
              <w:ind w:left="0" w:leftChars="0" w:firstLine="0" w:firstLineChars="0"/>
              <w:jc w:val="left"/>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0574-59182049</w:t>
            </w:r>
          </w:p>
        </w:tc>
      </w:tr>
    </w:tbl>
    <w:p w14:paraId="3A11D57C"/>
    <w:sectPr>
      <w:pgSz w:w="11906" w:h="16838"/>
      <w:pgMar w:top="1383" w:right="1800"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4ZjIxZWFjZmNmZGU2MTM3MjFiZWQ0Mzg1ZGZhMjcifQ=="/>
  </w:docVars>
  <w:rsids>
    <w:rsidRoot w:val="54F614FA"/>
    <w:rsid w:val="01804959"/>
    <w:rsid w:val="02FE17C7"/>
    <w:rsid w:val="03863EB3"/>
    <w:rsid w:val="043C1122"/>
    <w:rsid w:val="08690B61"/>
    <w:rsid w:val="08777B0E"/>
    <w:rsid w:val="098D4181"/>
    <w:rsid w:val="0CF44606"/>
    <w:rsid w:val="0FF9631D"/>
    <w:rsid w:val="12932359"/>
    <w:rsid w:val="133D4645"/>
    <w:rsid w:val="141D1AEB"/>
    <w:rsid w:val="14CE3B7C"/>
    <w:rsid w:val="169D3F28"/>
    <w:rsid w:val="19022EAC"/>
    <w:rsid w:val="19E44A75"/>
    <w:rsid w:val="1D694037"/>
    <w:rsid w:val="1DD75B99"/>
    <w:rsid w:val="1E5C3C17"/>
    <w:rsid w:val="1F8B0965"/>
    <w:rsid w:val="200F3EA9"/>
    <w:rsid w:val="20482EE9"/>
    <w:rsid w:val="220C3943"/>
    <w:rsid w:val="228F3AAA"/>
    <w:rsid w:val="24B219DF"/>
    <w:rsid w:val="25820EC1"/>
    <w:rsid w:val="283C62AD"/>
    <w:rsid w:val="2B0F7F84"/>
    <w:rsid w:val="2B831DBA"/>
    <w:rsid w:val="2C8D044A"/>
    <w:rsid w:val="2C987A79"/>
    <w:rsid w:val="2CD84A07"/>
    <w:rsid w:val="2DA03999"/>
    <w:rsid w:val="31F7010E"/>
    <w:rsid w:val="3378646F"/>
    <w:rsid w:val="33CE777B"/>
    <w:rsid w:val="33EC21EC"/>
    <w:rsid w:val="33F560E4"/>
    <w:rsid w:val="38361D94"/>
    <w:rsid w:val="3C886514"/>
    <w:rsid w:val="3DF84ABF"/>
    <w:rsid w:val="41AE5428"/>
    <w:rsid w:val="441E006F"/>
    <w:rsid w:val="4600178A"/>
    <w:rsid w:val="464B1687"/>
    <w:rsid w:val="465F42AB"/>
    <w:rsid w:val="46B70B31"/>
    <w:rsid w:val="477860C0"/>
    <w:rsid w:val="4B6A5FCA"/>
    <w:rsid w:val="4D9E0C71"/>
    <w:rsid w:val="54021B81"/>
    <w:rsid w:val="54F614FA"/>
    <w:rsid w:val="58590321"/>
    <w:rsid w:val="594335BD"/>
    <w:rsid w:val="5E6E0643"/>
    <w:rsid w:val="5F5165CB"/>
    <w:rsid w:val="5F597931"/>
    <w:rsid w:val="61D83FB2"/>
    <w:rsid w:val="64373F52"/>
    <w:rsid w:val="650C184D"/>
    <w:rsid w:val="657F5898"/>
    <w:rsid w:val="65AB66C0"/>
    <w:rsid w:val="65BB06F0"/>
    <w:rsid w:val="672518AD"/>
    <w:rsid w:val="67B43BAE"/>
    <w:rsid w:val="688170EE"/>
    <w:rsid w:val="6A597F1F"/>
    <w:rsid w:val="6ABC0113"/>
    <w:rsid w:val="6E72787D"/>
    <w:rsid w:val="6F6C64BE"/>
    <w:rsid w:val="731915DC"/>
    <w:rsid w:val="73697743"/>
    <w:rsid w:val="75BC16AD"/>
    <w:rsid w:val="76473FD1"/>
    <w:rsid w:val="7A3A5E0C"/>
    <w:rsid w:val="7AEA19F2"/>
    <w:rsid w:val="7CAB66F8"/>
    <w:rsid w:val="7E715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2"/>
    <w:qFormat/>
    <w:uiPriority w:val="0"/>
    <w:pPr>
      <w:spacing w:after="120" w:afterLines="0" w:afterAutospacing="0"/>
      <w:ind w:left="420" w:leftChars="200"/>
    </w:pPr>
    <w:rPr>
      <w:rFonts w:eastAsia="仿宋_GB2312" w:cs="Times New Roman"/>
      <w:sz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1740</Words>
  <Characters>2024</Characters>
  <Lines>0</Lines>
  <Paragraphs>0</Paragraphs>
  <TotalTime>24</TotalTime>
  <ScaleCrop>false</ScaleCrop>
  <LinksUpToDate>false</LinksUpToDate>
  <CharactersWithSpaces>2024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2022-11-17T01:41:00Z</dcterms:created>
  <dc:creator>WPS_1665296470</dc:creator>
  <cp:lastModifiedBy>善逝</cp:lastModifiedBy>
  <dcterms:modified xsi:type="dcterms:W3CDTF">2026-09-08T01:27:32Z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51A92B9722D44BD593FEC27C2B6F87AC</vt:lpwstr>
  </property>
  <property fmtid="{D5CDD505-2E9C-101B-9397-08002B2CF9AE}" pid="4" name="KSOTemplateDocerSaveRecord">
    <vt:lpwstr>eyJoZGlkIjoiZjc4ZjIxZWFjZmNmZGU2MTM3MjFiZWQ0Mzg1ZGZhMjciLCJ1c2VySWQiOiIxMjc3MTI2MDA1In0=</vt:lpwstr>
  </property>
</Properties>
</file>