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D18D"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6B145EA2">
      <w:pPr>
        <w:spacing w:line="660" w:lineRule="exact"/>
        <w:jc w:val="center"/>
        <w:rPr>
          <w:rFonts w:hint="eastAsia" w:ascii="方正小标宋简体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方正小标宋简体" w:eastAsia="方正小标宋简体" w:cs="Times New Roman"/>
          <w:sz w:val="40"/>
          <w:szCs w:val="40"/>
        </w:rPr>
        <w:t>诚信应聘承诺书</w:t>
      </w:r>
      <w:bookmarkEnd w:id="0"/>
    </w:p>
    <w:p w14:paraId="2676FD42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1F82FA28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我已仔细阅读《巴中市公安局关于2025年度公开招聘警务辅助人员的公告》（以下简称《公告》），清楚并理解本次招聘的岗位、程序、报考条件及相关要求，在此郑重承诺：</w:t>
      </w:r>
    </w:p>
    <w:p w14:paraId="68ECB9A7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一、自觉遵守有关规定及《公告》各项要求。</w:t>
      </w:r>
    </w:p>
    <w:p w14:paraId="59B1A820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二、对本人报名信息的真实性、准确性、完整性负责，慎重报考符合条件的岗位，诚信报名，不虚报瞒报，不骗取考试资格，不恶意注册报名信息，不干扰正常的报名秩序。</w:t>
      </w:r>
    </w:p>
    <w:p w14:paraId="689D277E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三、诚信考试，遵守考试纪律，服从考试安排；考后不散布、不传播考试试题，不参与网上不负责任的议论。</w:t>
      </w:r>
    </w:p>
    <w:p w14:paraId="7E315ED7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四、在体检过程中不隐瞒既往病史，不弄虚作假。</w:t>
      </w:r>
    </w:p>
    <w:p w14:paraId="311DCF62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五、保持电话畅通，因自身原因导致未及时参加招聘各个环节的，责任自负。</w:t>
      </w:r>
    </w:p>
    <w:p w14:paraId="5D45F7C7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六、对违反以上承诺所造成的后果，本人愿意承担相应责任并接受取消应聘资格、录用资格或解除劳动关系的处理。</w:t>
      </w:r>
    </w:p>
    <w:p w14:paraId="1F89A7FA">
      <w:pPr>
        <w:wordWrap w:val="0"/>
        <w:spacing w:line="560" w:lineRule="exact"/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E944A70">
      <w:pPr>
        <w:wordWrap w:val="0"/>
        <w:spacing w:before="156" w:beforeLines="50" w:line="560" w:lineRule="exact"/>
        <w:ind w:firstLine="600" w:firstLineChars="2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eastAsia="宋体" w:cs="仿宋_GB2312"/>
          <w:sz w:val="30"/>
          <w:szCs w:val="30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承诺人签名：               </w:t>
      </w:r>
    </w:p>
    <w:p w14:paraId="2E21C810">
      <w:pPr>
        <w:wordWrap w:val="0"/>
        <w:spacing w:before="156" w:beforeLines="50" w:line="560" w:lineRule="exact"/>
        <w:ind w:firstLine="600" w:firstLineChars="2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eastAsia="宋体" w:cs="仿宋_GB2312"/>
          <w:sz w:val="30"/>
          <w:szCs w:val="30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身份证号：                 </w:t>
      </w:r>
    </w:p>
    <w:p w14:paraId="2A6DAD91">
      <w:pPr>
        <w:wordWrap w:val="0"/>
        <w:spacing w:before="156" w:beforeLines="50" w:line="560" w:lineRule="exact"/>
        <w:ind w:firstLine="600" w:firstLineChars="2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承诺日期：</w:t>
      </w:r>
      <w:r>
        <w:rPr>
          <w:rFonts w:hint="eastAsia" w:eastAsia="宋体" w:cs="仿宋_GB2312"/>
          <w:sz w:val="30"/>
          <w:szCs w:val="30"/>
        </w:rPr>
        <w:t xml:space="preserve">  </w:t>
      </w:r>
      <w:r>
        <w:rPr>
          <w:rFonts w:eastAsia="宋体" w:cs="仿宋_GB2312"/>
          <w:sz w:val="30"/>
          <w:szCs w:val="30"/>
        </w:rPr>
        <w:t xml:space="preserve">  </w:t>
      </w:r>
      <w:r>
        <w:rPr>
          <w:rFonts w:hint="eastAsia" w:eastAsia="宋体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p w14:paraId="0F31AA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A5F9B"/>
    <w:rsid w:val="44B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qFormat/>
    <w:uiPriority w:val="0"/>
    <w:pPr>
      <w:widowControl w:val="0"/>
      <w:spacing w:after="120"/>
      <w:ind w:firstLine="420" w:firstLineChars="1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spacing w:after="12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2025-08-28T02:28:00Z</dcterms:created>
  <dc:creator>WPS_974190162</dc:creator>
  <cp:lastModifiedBy>WPS_974190162</cp:lastModifiedBy>
  <dcterms:modified xsi:type="dcterms:W3CDTF">2025-08-28T02:29:03Z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09666F8B24E84674B9A111E5A5153171_11</vt:lpwstr>
  </property>
  <property fmtid="{D5CDD505-2E9C-101B-9397-08002B2CF9AE}" pid="4" name="KSOTemplateDocerSaveRecord">
    <vt:lpwstr>eyJoZGlkIjoiMzhlZDkxOTE2OGNkNDA1M2IwMjU2NTZlNzJhNzk1OTQiLCJ1c2VySWQiOiI5NzQxOTAxNjIifQ==</vt:lpwstr>
  </property>
</Properties>
</file>