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苍南县金乡镇公开招聘人员报名表</w:t>
      </w:r>
    </w:p>
    <w:tbl>
      <w:tblPr>
        <w:tblStyle w:val="2"/>
        <w:tblpPr w:leftFromText="181" w:rightFromText="181" w:vertAnchor="text" w:horzAnchor="margin" w:tblpXSpec="center" w:tblpY="314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76"/>
        <w:gridCol w:w="1140"/>
        <w:gridCol w:w="1260"/>
        <w:gridCol w:w="97"/>
        <w:gridCol w:w="1255"/>
        <w:gridCol w:w="360"/>
        <w:gridCol w:w="967"/>
        <w:gridCol w:w="144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40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0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现居住地址</w:t>
            </w:r>
          </w:p>
        </w:tc>
        <w:tc>
          <w:tcPr>
            <w:tcW w:w="40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驾驶证类型、编号</w:t>
            </w:r>
          </w:p>
        </w:tc>
        <w:tc>
          <w:tcPr>
            <w:tcW w:w="814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210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学习、工作简历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起止时间（年月）</w:t>
            </w: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1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56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tblHeader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1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tabs>
          <w:tab w:val="left" w:pos="9495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填表时间：    年  月  日                        </w:t>
      </w:r>
      <w:r>
        <w:rPr>
          <w:rFonts w:hint="eastAsia"/>
          <w:b/>
          <w:szCs w:val="21"/>
          <w:lang w:eastAsia="zh-CN"/>
        </w:rPr>
        <w:t>报名岗位：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  <w:lang w:eastAsia="zh-CN"/>
        </w:rPr>
        <w:t>报考序号</w:t>
      </w:r>
      <w:r>
        <w:rPr>
          <w:rFonts w:hint="eastAsia"/>
          <w:b/>
          <w:szCs w:val="21"/>
        </w:rPr>
        <w:t>：</w:t>
      </w:r>
    </w:p>
    <w:tbl>
      <w:tblPr>
        <w:tblStyle w:val="2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29"/>
        <w:gridCol w:w="1429"/>
        <w:gridCol w:w="1434"/>
        <w:gridCol w:w="265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家庭成员和主要社会关系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 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（岁）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何工作单位、何职务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本人承诺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上述填写内容及所提供的报名材料均属真实，若有隐瞒、虚报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欺骗等行为，本人自愿放弃聘用资格并承担一切法律后果和责任。</w:t>
            </w:r>
          </w:p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          本人签字：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</w:docVars>
  <w:rsids>
    <w:rsidRoot w:val="55101615"/>
    <w:rsid w:val="00AD0D75"/>
    <w:rsid w:val="260A7AC2"/>
    <w:rsid w:val="29602B33"/>
    <w:rsid w:val="40C94632"/>
    <w:rsid w:val="497EFA90"/>
    <w:rsid w:val="4C764E70"/>
    <w:rsid w:val="55101615"/>
    <w:rsid w:val="76C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1379</Words>
  <Characters>1445</Characters>
  <Lines>0</Lines>
  <Paragraphs>0</Paragraphs>
  <TotalTime>3</TotalTime>
  <ScaleCrop>false</ScaleCrop>
  <LinksUpToDate>false</LinksUpToDate>
  <CharactersWithSpaces>1680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2025-07-25T15:37:00Z</dcterms:created>
  <dc:creator>Administrator</dc:creator>
  <cp:lastModifiedBy>Administrator</cp:lastModifiedBy>
  <dcterms:modified xsi:type="dcterms:W3CDTF">2025-08-01T02:58:32Z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859C04BA3EFA4829861C79374222CC93_13</vt:lpwstr>
  </property>
</Properties>
</file>