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5F74E">
      <w:pPr>
        <w:widowControl/>
        <w:spacing w:line="560" w:lineRule="exact"/>
        <w:jc w:val="lef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附件</w:t>
      </w:r>
    </w:p>
    <w:p w14:paraId="382D8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路桥区人力资源和社会保障局</w:t>
      </w:r>
    </w:p>
    <w:p w14:paraId="158D7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编外工作人员应聘登记表</w:t>
      </w:r>
      <w:bookmarkEnd w:id="0"/>
    </w:p>
    <w:tbl>
      <w:tblPr>
        <w:tblStyle w:val="3"/>
        <w:tblpPr w:leftFromText="180" w:rightFromText="180" w:vertAnchor="text" w:horzAnchor="page" w:tblpX="1913" w:tblpY="422"/>
        <w:tblOverlap w:val="never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685"/>
        <w:gridCol w:w="1451"/>
        <w:gridCol w:w="2100"/>
        <w:gridCol w:w="1891"/>
      </w:tblGrid>
      <w:tr w14:paraId="52199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33" w:type="dxa"/>
            <w:vAlign w:val="center"/>
          </w:tcPr>
          <w:p w14:paraId="1943173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名</w:t>
            </w:r>
          </w:p>
        </w:tc>
        <w:tc>
          <w:tcPr>
            <w:tcW w:w="1685" w:type="dxa"/>
            <w:vAlign w:val="center"/>
          </w:tcPr>
          <w:p w14:paraId="25ECDE5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51" w:type="dxa"/>
            <w:vAlign w:val="center"/>
          </w:tcPr>
          <w:p w14:paraId="02D0666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别</w:t>
            </w:r>
          </w:p>
        </w:tc>
        <w:tc>
          <w:tcPr>
            <w:tcW w:w="2100" w:type="dxa"/>
            <w:vAlign w:val="center"/>
          </w:tcPr>
          <w:p w14:paraId="2F73750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91" w:type="dxa"/>
            <w:vMerge w:val="restart"/>
            <w:vAlign w:val="center"/>
          </w:tcPr>
          <w:p w14:paraId="7229DAA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</w:t>
            </w:r>
          </w:p>
          <w:p w14:paraId="420A9D6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  <w:p w14:paraId="41DC58B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</w:t>
            </w:r>
          </w:p>
          <w:p w14:paraId="4599BDF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</w:t>
            </w:r>
          </w:p>
        </w:tc>
      </w:tr>
      <w:tr w14:paraId="6EAFE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333" w:type="dxa"/>
            <w:vAlign w:val="center"/>
          </w:tcPr>
          <w:p w14:paraId="3241689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民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族</w:t>
            </w:r>
          </w:p>
        </w:tc>
        <w:tc>
          <w:tcPr>
            <w:tcW w:w="1685" w:type="dxa"/>
            <w:vAlign w:val="center"/>
          </w:tcPr>
          <w:p w14:paraId="6284996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51" w:type="dxa"/>
            <w:vAlign w:val="center"/>
          </w:tcPr>
          <w:p w14:paraId="0D6B454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2100" w:type="dxa"/>
            <w:vAlign w:val="center"/>
          </w:tcPr>
          <w:p w14:paraId="08A46C0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91" w:type="dxa"/>
            <w:vMerge w:val="continue"/>
            <w:vAlign w:val="center"/>
          </w:tcPr>
          <w:p w14:paraId="1C8A4F4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B15A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33" w:type="dxa"/>
            <w:vAlign w:val="center"/>
          </w:tcPr>
          <w:p w14:paraId="0BB119B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685" w:type="dxa"/>
            <w:vAlign w:val="center"/>
          </w:tcPr>
          <w:p w14:paraId="1B3A4BA2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451" w:type="dxa"/>
            <w:vAlign w:val="center"/>
          </w:tcPr>
          <w:p w14:paraId="747F868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贯</w:t>
            </w:r>
          </w:p>
        </w:tc>
        <w:tc>
          <w:tcPr>
            <w:tcW w:w="2100" w:type="dxa"/>
            <w:vAlign w:val="center"/>
          </w:tcPr>
          <w:p w14:paraId="64B05AE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91" w:type="dxa"/>
            <w:vMerge w:val="continue"/>
            <w:vAlign w:val="center"/>
          </w:tcPr>
          <w:p w14:paraId="57E8382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E550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33" w:type="dxa"/>
            <w:vAlign w:val="center"/>
          </w:tcPr>
          <w:p w14:paraId="3BB737F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685" w:type="dxa"/>
            <w:vAlign w:val="center"/>
          </w:tcPr>
          <w:p w14:paraId="160DCC72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451" w:type="dxa"/>
            <w:vAlign w:val="center"/>
          </w:tcPr>
          <w:p w14:paraId="26A67F3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身份证号</w:t>
            </w:r>
          </w:p>
        </w:tc>
        <w:tc>
          <w:tcPr>
            <w:tcW w:w="2100" w:type="dxa"/>
            <w:vAlign w:val="center"/>
          </w:tcPr>
          <w:p w14:paraId="3158AD2E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891" w:type="dxa"/>
            <w:vMerge w:val="continue"/>
            <w:vAlign w:val="center"/>
          </w:tcPr>
          <w:p w14:paraId="50E45F7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57A5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33" w:type="dxa"/>
            <w:vAlign w:val="center"/>
          </w:tcPr>
          <w:p w14:paraId="5FB84AB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学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历</w:t>
            </w:r>
          </w:p>
        </w:tc>
        <w:tc>
          <w:tcPr>
            <w:tcW w:w="1685" w:type="dxa"/>
            <w:vAlign w:val="center"/>
          </w:tcPr>
          <w:p w14:paraId="498179F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51" w:type="dxa"/>
            <w:vAlign w:val="center"/>
          </w:tcPr>
          <w:p w14:paraId="2D77AB7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  业</w:t>
            </w:r>
          </w:p>
        </w:tc>
        <w:tc>
          <w:tcPr>
            <w:tcW w:w="3991" w:type="dxa"/>
            <w:gridSpan w:val="2"/>
            <w:vAlign w:val="center"/>
          </w:tcPr>
          <w:p w14:paraId="5EDC9D5E"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1878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33" w:type="dxa"/>
            <w:vAlign w:val="center"/>
          </w:tcPr>
          <w:p w14:paraId="4781D39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</w:p>
        </w:tc>
        <w:tc>
          <w:tcPr>
            <w:tcW w:w="7127" w:type="dxa"/>
            <w:gridSpan w:val="4"/>
            <w:vAlign w:val="center"/>
          </w:tcPr>
          <w:p w14:paraId="2CA1163C"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AF52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33" w:type="dxa"/>
            <w:vAlign w:val="center"/>
          </w:tcPr>
          <w:p w14:paraId="21B1148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特长</w:t>
            </w:r>
          </w:p>
        </w:tc>
        <w:tc>
          <w:tcPr>
            <w:tcW w:w="7127" w:type="dxa"/>
            <w:gridSpan w:val="4"/>
            <w:vAlign w:val="center"/>
          </w:tcPr>
          <w:p w14:paraId="639F51E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0018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33" w:type="dxa"/>
            <w:vAlign w:val="center"/>
          </w:tcPr>
          <w:p w14:paraId="4BA4AA8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</w:t>
            </w:r>
          </w:p>
          <w:p w14:paraId="44C1749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住址</w:t>
            </w:r>
          </w:p>
        </w:tc>
        <w:tc>
          <w:tcPr>
            <w:tcW w:w="7127" w:type="dxa"/>
            <w:gridSpan w:val="4"/>
            <w:vAlign w:val="center"/>
          </w:tcPr>
          <w:p w14:paraId="0C82A1A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DC6D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1333" w:type="dxa"/>
            <w:tcBorders>
              <w:bottom w:val="single" w:color="auto" w:sz="4" w:space="0"/>
            </w:tcBorders>
            <w:vAlign w:val="center"/>
          </w:tcPr>
          <w:p w14:paraId="3F69B1D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</w:t>
            </w:r>
          </w:p>
          <w:p w14:paraId="4B988D8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经历</w:t>
            </w:r>
          </w:p>
        </w:tc>
        <w:tc>
          <w:tcPr>
            <w:tcW w:w="7127" w:type="dxa"/>
            <w:gridSpan w:val="4"/>
            <w:tcBorders>
              <w:bottom w:val="single" w:color="auto" w:sz="4" w:space="0"/>
            </w:tcBorders>
            <w:vAlign w:val="center"/>
          </w:tcPr>
          <w:p w14:paraId="794C63A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6269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1333" w:type="dxa"/>
            <w:vAlign w:val="center"/>
          </w:tcPr>
          <w:p w14:paraId="4EC316E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奖惩</w:t>
            </w:r>
          </w:p>
          <w:p w14:paraId="091E452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7127" w:type="dxa"/>
            <w:gridSpan w:val="4"/>
            <w:vAlign w:val="center"/>
          </w:tcPr>
          <w:p w14:paraId="137A6B1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15D0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333" w:type="dxa"/>
            <w:vAlign w:val="center"/>
          </w:tcPr>
          <w:p w14:paraId="2C49CAB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  <w:tc>
          <w:tcPr>
            <w:tcW w:w="7127" w:type="dxa"/>
            <w:gridSpan w:val="4"/>
            <w:vAlign w:val="center"/>
          </w:tcPr>
          <w:p w14:paraId="1FAB921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 w14:paraId="47F13F04"/>
    <w:sectPr>
      <w:pgSz w:w="11906" w:h="16838"/>
      <w:pgMar w:top="1701" w:right="1417" w:bottom="1417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A739B"/>
    <w:rsid w:val="152A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Calibri" w:hAnsi="Calibri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rPr>
      <w:rFonts w:ascii="Cambria" w:hAnsi="Cambria" w:eastAsia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2025-07-25T10:19:00Z</dcterms:created>
  <dc:creator>WPS_1677492985</dc:creator>
  <cp:lastModifiedBy>WPS_1677492985</cp:lastModifiedBy>
  <dcterms:modified xsi:type="dcterms:W3CDTF">2025-07-25T10:20:39Z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F5EB696CA35844F79A9F35F8287EE6D2_11</vt:lpwstr>
  </property>
  <property fmtid="{D5CDD505-2E9C-101B-9397-08002B2CF9AE}" pid="4" name="KSOTemplateDocerSaveRecord">
    <vt:lpwstr>eyJoZGlkIjoiZTQxYmJlMGE2OTNjNGVkM2Y5YzhiZDdkOTk4MWU0MWYiLCJ1c2VySWQiOiIxNDc3MjI4NTMxIn0=</vt:lpwstr>
  </property>
</Properties>
</file>