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67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A1DB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A51E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 w14:paraId="56C00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9A34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经慎重考虑，本人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报名参加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化工职业学院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考核招聘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我国法律法规要求的诚实信用原则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郑重承诺以下事项：</w:t>
      </w:r>
    </w:p>
    <w:p w14:paraId="65E10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一、本人已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阅读并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知晓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化工职业学院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2025年考核招聘事业单位工作人员公告》及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其附件中各项内容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参与本次招聘的报名、资格审核、考试考核、体检及考察等过程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严格遵守有关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及规定。</w:t>
      </w:r>
    </w:p>
    <w:p w14:paraId="616FB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报名时填报的信息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按照有关证件原件记载内容进行填报，所填内容属实，且与证件原件一致。如有虚报、作假或错漏填报等行为对报名资格产生实质影响，本人自愿承担被取消进入事业单位公开招聘后续环节等一切后果。</w:t>
      </w:r>
    </w:p>
    <w:p w14:paraId="715C0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知晓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报名资格审核通过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后将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</w:rPr>
        <w:t>不能修改报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名信息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人原因不能参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与或放弃参与本次招聘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及其他后续环节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的一切后果，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人承担。</w:t>
      </w:r>
    </w:p>
    <w:p w14:paraId="52E19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自觉遵守有关考试法规、考试纪律和考场规则，服从考试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管理部门的统一安排，接受监考人员检查、监督和管理。如有违法、违纪、违规行为，自愿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处罚。</w:t>
      </w:r>
    </w:p>
    <w:p w14:paraId="40277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24"/>
          <w:szCs w:val="22"/>
        </w:rPr>
      </w:pPr>
    </w:p>
    <w:p w14:paraId="05D51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承诺人：</w:t>
      </w:r>
    </w:p>
    <w:p w14:paraId="1C490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时  间</w:t>
      </w:r>
    </w:p>
    <w:p w14:paraId="7361C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43891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</w:p>
    <w:p w14:paraId="0F2E373A"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重庆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化工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职业学院</w:t>
      </w:r>
    </w:p>
    <w:p w14:paraId="747CE622"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考核招聘工作人员报名登记表</w:t>
      </w: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57"/>
        <w:gridCol w:w="344"/>
        <w:gridCol w:w="360"/>
        <w:gridCol w:w="556"/>
        <w:gridCol w:w="303"/>
        <w:gridCol w:w="401"/>
        <w:gridCol w:w="182"/>
        <w:gridCol w:w="6"/>
        <w:gridCol w:w="623"/>
        <w:gridCol w:w="1347"/>
        <w:gridCol w:w="1438"/>
        <w:gridCol w:w="980"/>
        <w:gridCol w:w="640"/>
        <w:gridCol w:w="180"/>
        <w:gridCol w:w="1603"/>
      </w:tblGrid>
      <w:tr w14:paraId="5E81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7611E17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37C433C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61591E4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14:paraId="4F34A0A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492BF9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 w14:paraId="1BAA014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14:paraId="0350E32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 w14:paraId="768D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1B150F5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14:paraId="54C7CA2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7386222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347" w:type="dxa"/>
            <w:vAlign w:val="center"/>
          </w:tcPr>
          <w:p w14:paraId="530D5E1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BEFB69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78838EB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690714E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AB9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3" w:type="dxa"/>
            <w:gridSpan w:val="2"/>
            <w:vAlign w:val="center"/>
          </w:tcPr>
          <w:p w14:paraId="60A3F99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 w14:paraId="1524150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2C3AA5A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职称/取得时间</w:t>
            </w:r>
          </w:p>
        </w:tc>
        <w:tc>
          <w:tcPr>
            <w:tcW w:w="1347" w:type="dxa"/>
            <w:vAlign w:val="center"/>
          </w:tcPr>
          <w:p w14:paraId="44E912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A4CDAB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vAlign w:val="center"/>
          </w:tcPr>
          <w:p w14:paraId="1374457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435C771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0FA8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5B0A777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vAlign w:val="center"/>
          </w:tcPr>
          <w:p w14:paraId="27F0643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20CA6A9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 w14:paraId="4D80AAD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BE24CA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771D57E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1CEC960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F4D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0115DE7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vAlign w:val="center"/>
          </w:tcPr>
          <w:p w14:paraId="2E7A590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6870094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 w14:paraId="5174A02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38112C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17A6C97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61B7884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D1A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17B93DD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 w14:paraId="26F1F4F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397C6FC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347" w:type="dxa"/>
            <w:vAlign w:val="center"/>
          </w:tcPr>
          <w:p w14:paraId="16D7DF5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74D41A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 w14:paraId="21B560B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B05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2221674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122" w:type="dxa"/>
            <w:gridSpan w:val="9"/>
            <w:vAlign w:val="center"/>
          </w:tcPr>
          <w:p w14:paraId="1114D0A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8CE752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 w14:paraId="1FD8C8D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B83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31098C6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122" w:type="dxa"/>
            <w:gridSpan w:val="9"/>
            <w:vAlign w:val="center"/>
          </w:tcPr>
          <w:p w14:paraId="5AB4A7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12D205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</w:t>
            </w:r>
          </w:p>
        </w:tc>
        <w:tc>
          <w:tcPr>
            <w:tcW w:w="3403" w:type="dxa"/>
            <w:gridSpan w:val="4"/>
            <w:vAlign w:val="center"/>
          </w:tcPr>
          <w:p w14:paraId="7341596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9E2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4136CE9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122" w:type="dxa"/>
            <w:gridSpan w:val="9"/>
            <w:vAlign w:val="center"/>
          </w:tcPr>
          <w:p w14:paraId="7B4A76F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24D34A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 w14:paraId="296C657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92F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6464FE9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122" w:type="dxa"/>
            <w:gridSpan w:val="9"/>
            <w:vAlign w:val="center"/>
          </w:tcPr>
          <w:p w14:paraId="12998F2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0BD722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 w14:paraId="1FE903B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966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62E9B7E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122" w:type="dxa"/>
            <w:gridSpan w:val="9"/>
            <w:vAlign w:val="center"/>
          </w:tcPr>
          <w:p w14:paraId="460A2E5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9E7A34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 w14:paraId="10CAA66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217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6F5B2F2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 w14:paraId="1EBB0A8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5"/>
            <w:vAlign w:val="center"/>
          </w:tcPr>
          <w:p w14:paraId="0D2D49A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A8BBCD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 w14:paraId="21EB1DD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77AC0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19B92B8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178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20A25A5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B96954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gridSpan w:val="5"/>
            <w:vAlign w:val="center"/>
          </w:tcPr>
          <w:p w14:paraId="0D14AA0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A2754F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 w14:paraId="446653C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AEFBA5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 w14:paraId="7A13121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20B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58A296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035B92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515" w:type="dxa"/>
            <w:gridSpan w:val="5"/>
            <w:vAlign w:val="center"/>
          </w:tcPr>
          <w:p w14:paraId="4919D4F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67B3B8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 w14:paraId="4A34BF1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924D47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 w14:paraId="6FBE7F7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FE3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14195EA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15A1F4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2862" w:type="dxa"/>
            <w:gridSpan w:val="6"/>
            <w:vAlign w:val="center"/>
          </w:tcPr>
          <w:p w14:paraId="00E60C3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FCAEC2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980" w:type="dxa"/>
            <w:vAlign w:val="center"/>
          </w:tcPr>
          <w:p w14:paraId="127EF5A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6A539EE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 w14:paraId="3191DB3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640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67C7C9EF">
            <w:pPr>
              <w:spacing w:line="26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与我校教职工是否存在亲属关系情况</w:t>
            </w:r>
          </w:p>
        </w:tc>
        <w:tc>
          <w:tcPr>
            <w:tcW w:w="2146" w:type="dxa"/>
            <w:gridSpan w:val="6"/>
            <w:vAlign w:val="center"/>
          </w:tcPr>
          <w:p w14:paraId="45915205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是或否：</w:t>
            </w:r>
          </w:p>
        </w:tc>
        <w:tc>
          <w:tcPr>
            <w:tcW w:w="6817" w:type="dxa"/>
            <w:gridSpan w:val="8"/>
            <w:vAlign w:val="center"/>
          </w:tcPr>
          <w:p w14:paraId="737617DC">
            <w:pPr>
              <w:spacing w:line="260" w:lineRule="exact"/>
              <w:jc w:val="lef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亲属姓名：               部门、岗位：</w:t>
            </w:r>
          </w:p>
        </w:tc>
      </w:tr>
      <w:tr w14:paraId="1AF6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7BC6DF3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社会关系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（父母、配偶、子女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等其他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）情况</w:t>
            </w:r>
          </w:p>
        </w:tc>
        <w:tc>
          <w:tcPr>
            <w:tcW w:w="704" w:type="dxa"/>
            <w:gridSpan w:val="2"/>
            <w:vAlign w:val="center"/>
          </w:tcPr>
          <w:p w14:paraId="733F244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 w14:paraId="736EC5E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811" w:type="dxa"/>
            <w:gridSpan w:val="3"/>
            <w:vAlign w:val="center"/>
          </w:tcPr>
          <w:p w14:paraId="4E2FBA8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14:paraId="416F623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 w14:paraId="18BBB1A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 w14:paraId="4503C28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 w14:paraId="3948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149686A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5BAC696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DC47B9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2DECA60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EFC9D5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67D4976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9B896A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07A4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4EC42E1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0DC2584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407CD0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0148B0B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228B06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4967D78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4FF6D8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52B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6C08F9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6C4A985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BF39A7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32D16FC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DCB1CC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380C71B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17239F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47C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41A8B6B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689AC13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A5B0A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2F91524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CAD82B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470DF58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B13DF7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DB5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6"/>
            <w:vAlign w:val="center"/>
          </w:tcPr>
          <w:p w14:paraId="00B396A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 w14:paraId="06F68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2616A3E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 w14:paraId="0999448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703" w:type="dxa"/>
            <w:gridSpan w:val="11"/>
            <w:vAlign w:val="center"/>
          </w:tcPr>
          <w:p w14:paraId="4148097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 w14:paraId="5D5E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069EBBC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1416C7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1"/>
            <w:vAlign w:val="center"/>
          </w:tcPr>
          <w:p w14:paraId="0507830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CD0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510C8F0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1A2FD6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1"/>
            <w:vAlign w:val="center"/>
          </w:tcPr>
          <w:p w14:paraId="3027098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5B6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24CAD85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16B0B8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1"/>
            <w:vAlign w:val="center"/>
          </w:tcPr>
          <w:p w14:paraId="46B52BA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494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6E8E8FD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46" w:type="dxa"/>
            <w:gridSpan w:val="6"/>
            <w:vAlign w:val="center"/>
          </w:tcPr>
          <w:p w14:paraId="049DDC5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7" w:type="dxa"/>
            <w:gridSpan w:val="8"/>
            <w:vAlign w:val="center"/>
          </w:tcPr>
          <w:p w14:paraId="2BF1EFD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44E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0F0DCC3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46" w:type="dxa"/>
            <w:gridSpan w:val="6"/>
            <w:vAlign w:val="center"/>
          </w:tcPr>
          <w:p w14:paraId="53A1F99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7" w:type="dxa"/>
            <w:gridSpan w:val="8"/>
            <w:vAlign w:val="center"/>
          </w:tcPr>
          <w:p w14:paraId="145262E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7B3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34C9AEB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46" w:type="dxa"/>
            <w:gridSpan w:val="6"/>
            <w:vAlign w:val="center"/>
          </w:tcPr>
          <w:p w14:paraId="356A369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7" w:type="dxa"/>
            <w:gridSpan w:val="8"/>
            <w:vAlign w:val="center"/>
          </w:tcPr>
          <w:p w14:paraId="37E66BA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B08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6"/>
            <w:vAlign w:val="center"/>
          </w:tcPr>
          <w:p w14:paraId="0FE6657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 w14:paraId="2E94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1742603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 w14:paraId="6ECC43E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10"/>
            <w:vAlign w:val="center"/>
          </w:tcPr>
          <w:p w14:paraId="2238B4D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 w14:paraId="576F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1CF9438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23FBD85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5D8BA34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EF0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72174E5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5C479A1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7C7D47D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518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7035761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264D066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2CCF661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F49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411565C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1D5A0C0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097C72C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1C1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0492811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42FFCB3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5BA20B5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DE5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847" w:type="dxa"/>
            <w:gridSpan w:val="3"/>
            <w:vAlign w:val="center"/>
          </w:tcPr>
          <w:p w14:paraId="2D5C8BD4">
            <w:pPr>
              <w:spacing w:line="2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情况</w:t>
            </w:r>
          </w:p>
          <w:p w14:paraId="253DBC78">
            <w:pPr>
              <w:spacing w:line="2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8619" w:type="dxa"/>
            <w:gridSpan w:val="13"/>
            <w:vAlign w:val="center"/>
          </w:tcPr>
          <w:p w14:paraId="6FFAF06D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4D1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847" w:type="dxa"/>
            <w:gridSpan w:val="3"/>
            <w:vAlign w:val="center"/>
          </w:tcPr>
          <w:p w14:paraId="1697EF0B">
            <w:pPr>
              <w:spacing w:line="26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受处分情况</w:t>
            </w:r>
          </w:p>
        </w:tc>
        <w:tc>
          <w:tcPr>
            <w:tcW w:w="8619" w:type="dxa"/>
            <w:gridSpan w:val="13"/>
            <w:vAlign w:val="center"/>
          </w:tcPr>
          <w:p w14:paraId="6BDD516F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D09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946" w:type="dxa"/>
          </w:tcPr>
          <w:p w14:paraId="2DC7783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70F3D9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B738AD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2D6BEFF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7AA2117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反映本人工作业绩和工作能力的情况</w:t>
            </w:r>
          </w:p>
        </w:tc>
        <w:tc>
          <w:tcPr>
            <w:tcW w:w="901" w:type="dxa"/>
            <w:gridSpan w:val="2"/>
          </w:tcPr>
          <w:p w14:paraId="1F92607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09847BD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A8C57F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2C98B6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4A360E5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3"/>
          </w:tcPr>
          <w:p w14:paraId="531BAC6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63B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46" w:type="dxa"/>
            <w:vMerge w:val="restart"/>
          </w:tcPr>
          <w:p w14:paraId="751BAE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1A29DE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174F064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203A7C5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901" w:type="dxa"/>
            <w:gridSpan w:val="2"/>
            <w:vAlign w:val="center"/>
          </w:tcPr>
          <w:p w14:paraId="3661B6E9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部门</w:t>
            </w:r>
          </w:p>
          <w:p w14:paraId="5EE9B846">
            <w:pPr>
              <w:spacing w:line="260" w:lineRule="exact"/>
              <w:ind w:firstLine="5680" w:firstLineChars="2367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8" w:type="dxa"/>
            <w:gridSpan w:val="6"/>
            <w:vAlign w:val="center"/>
          </w:tcPr>
          <w:p w14:paraId="46E05D45">
            <w:pPr>
              <w:widowControl/>
              <w:spacing w:line="2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 w14:paraId="4E9FBCCF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restart"/>
            <w:vAlign w:val="center"/>
          </w:tcPr>
          <w:p w14:paraId="598C585E"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</w:t>
            </w:r>
            <w:r>
              <w:rPr>
                <w:rFonts w:hint="eastAsia" w:ascii="方正仿宋_GBK" w:eastAsia="方正仿宋_GBK"/>
                <w:b w:val="0"/>
                <w:sz w:val="24"/>
                <w:lang w:val="en-US" w:eastAsia="zh-CN"/>
              </w:rPr>
              <w:t>或试用期后</w:t>
            </w:r>
            <w:r>
              <w:rPr>
                <w:rFonts w:hint="eastAsia" w:ascii="方正仿宋_GBK" w:eastAsia="方正仿宋_GBK"/>
                <w:b w:val="0"/>
                <w:sz w:val="24"/>
              </w:rPr>
              <w:t>查证）存在虚假信息，本人愿接受处罚并承担一切责任</w:t>
            </w:r>
            <w:r>
              <w:rPr>
                <w:rFonts w:hint="eastAsia" w:ascii="方正仿宋_GBK" w:eastAsia="方正仿宋_GBK"/>
                <w:b w:val="0"/>
                <w:sz w:val="24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b w:val="0"/>
                <w:sz w:val="24"/>
                <w:lang w:val="en-US" w:eastAsia="zh-CN"/>
              </w:rPr>
              <w:t>处罚包括但不限于解除聘用等情形</w:t>
            </w:r>
            <w:r>
              <w:rPr>
                <w:rFonts w:hint="eastAsia" w:ascii="方正仿宋_GBK" w:eastAsia="方正仿宋_GBK"/>
                <w:b w:val="0"/>
                <w:sz w:val="24"/>
              </w:rPr>
              <w:t>。</w:t>
            </w:r>
          </w:p>
          <w:p w14:paraId="30550414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751DE5DA"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 w14:paraId="053CBBE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1676A822"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 w14:paraId="088F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46" w:type="dxa"/>
            <w:vMerge w:val="continue"/>
          </w:tcPr>
          <w:p w14:paraId="4D7C82E5">
            <w:pPr>
              <w:spacing w:line="2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A2C8D83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岗位</w:t>
            </w:r>
          </w:p>
        </w:tc>
        <w:tc>
          <w:tcPr>
            <w:tcW w:w="1808" w:type="dxa"/>
            <w:gridSpan w:val="6"/>
            <w:vAlign w:val="center"/>
          </w:tcPr>
          <w:p w14:paraId="6C867529">
            <w:pPr>
              <w:spacing w:line="26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continue"/>
            <w:vAlign w:val="center"/>
          </w:tcPr>
          <w:p w14:paraId="1D280FC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14:paraId="1376AB9A"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 w14:paraId="6BFFB96C"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 w14:paraId="7802AEDF"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 w14:paraId="20ACEE47"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CB2B874-00D7-488C-9BA6-919ACED4BA1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DD2BCFB-27D6-4921-81B6-8EFA45AD334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705242C-CB6C-4744-87F3-67ECFD14BF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3FB3479-FAFB-401C-A4B7-E103134053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BB1E727-2C50-4F3A-A2EF-8FCAB20B00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196A5"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2FE27"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BD89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TFmZjFkMzIxNDY4Yjg0OWRkMzUxMmViNTE2ZTYifQ=="/>
  </w:docVars>
  <w:rsids>
    <w:rsidRoot w:val="00F307CF"/>
    <w:rsid w:val="000C297A"/>
    <w:rsid w:val="00101121"/>
    <w:rsid w:val="00153133"/>
    <w:rsid w:val="0020720E"/>
    <w:rsid w:val="00241655"/>
    <w:rsid w:val="002D73B3"/>
    <w:rsid w:val="002E7310"/>
    <w:rsid w:val="00352438"/>
    <w:rsid w:val="004F65BD"/>
    <w:rsid w:val="006514F9"/>
    <w:rsid w:val="00664D5B"/>
    <w:rsid w:val="008E1FA6"/>
    <w:rsid w:val="009420D5"/>
    <w:rsid w:val="00982EA9"/>
    <w:rsid w:val="00A116AE"/>
    <w:rsid w:val="00A1183F"/>
    <w:rsid w:val="00D018B1"/>
    <w:rsid w:val="00D110F6"/>
    <w:rsid w:val="00E45668"/>
    <w:rsid w:val="00F1739A"/>
    <w:rsid w:val="00F307CF"/>
    <w:rsid w:val="00F709D5"/>
    <w:rsid w:val="00FC2FF1"/>
    <w:rsid w:val="02994018"/>
    <w:rsid w:val="11FF3ACC"/>
    <w:rsid w:val="126337E0"/>
    <w:rsid w:val="12F42BA4"/>
    <w:rsid w:val="158A77F0"/>
    <w:rsid w:val="183F38C2"/>
    <w:rsid w:val="25B502F2"/>
    <w:rsid w:val="2AAB2A96"/>
    <w:rsid w:val="2B8723B0"/>
    <w:rsid w:val="2C2C57F0"/>
    <w:rsid w:val="2C506C46"/>
    <w:rsid w:val="3215054A"/>
    <w:rsid w:val="3F6370A4"/>
    <w:rsid w:val="42DF267A"/>
    <w:rsid w:val="4C510FE7"/>
    <w:rsid w:val="4CFE378E"/>
    <w:rsid w:val="4D156D8E"/>
    <w:rsid w:val="51E43809"/>
    <w:rsid w:val="536B2C7B"/>
    <w:rsid w:val="59711A6A"/>
    <w:rsid w:val="607A694E"/>
    <w:rsid w:val="609D1752"/>
    <w:rsid w:val="65257F68"/>
    <w:rsid w:val="6D8336BD"/>
    <w:rsid w:val="75FF0362"/>
    <w:rsid w:val="7A5B3A86"/>
    <w:rsid w:val="7C4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3</Pages>
  <Words>925</Words>
  <Characters>928</Characters>
  <Lines>5</Lines>
  <Paragraphs>1</Paragraphs>
  <TotalTime>1</TotalTime>
  <ScaleCrop>false</ScaleCrop>
  <LinksUpToDate>false</LinksUpToDate>
  <CharactersWithSpaces>957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2019-04-09T07:19:00Z</dcterms:created>
  <dc:creator>Windows 用户</dc:creator>
  <cp:lastModifiedBy>嘻嘻哈哈</cp:lastModifiedBy>
  <dcterms:modified xsi:type="dcterms:W3CDTF">2025-04-27T03:01:53Z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07E981CFDA01469C971495732A18F9A8_13</vt:lpwstr>
  </property>
  <property fmtid="{D5CDD505-2E9C-101B-9397-08002B2CF9AE}" pid="4" name="KSOTemplateDocerSaveRecord">
    <vt:lpwstr>eyJoZGlkIjoiMDNmNzMxY2FhNzdkMjIwZjBlOWZmY2JjMDljOTBlNDUiLCJ1c2VySWQiOiIxMzkyMzkyNzAxIn0=</vt:lpwstr>
  </property>
</Properties>
</file>