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2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"/>
        </w:rPr>
        <w:t>昌都市消防救援支队202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专职消防员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"/>
        </w:rPr>
        <w:t>报名登记表</w:t>
      </w:r>
    </w:p>
    <w:p w14:paraId="7C4CC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2"/>
          <w:szCs w:val="32"/>
          <w:highlight w:val="none"/>
          <w:lang w:val="en"/>
        </w:rPr>
      </w:pPr>
    </w:p>
    <w:p w14:paraId="18E53853">
      <w:pPr>
        <w:ind w:firstLine="5520" w:firstLineChars="2300"/>
        <w:jc w:val="left"/>
        <w:rPr>
          <w:rFonts w:hint="default"/>
          <w:sz w:val="24"/>
          <w:szCs w:val="24"/>
          <w:highlight w:val="none"/>
          <w:lang w:val="en"/>
        </w:rPr>
      </w:pPr>
      <w:r>
        <w:rPr>
          <w:rFonts w:hint="default"/>
          <w:sz w:val="24"/>
          <w:szCs w:val="24"/>
          <w:highlight w:val="none"/>
          <w:lang w:val="en"/>
        </w:rPr>
        <w:t>填表</w:t>
      </w:r>
      <w:r>
        <w:rPr>
          <w:rFonts w:hint="eastAsia"/>
          <w:sz w:val="24"/>
          <w:szCs w:val="24"/>
          <w:highlight w:val="none"/>
          <w:lang w:val="en-US" w:eastAsia="zh-CN"/>
        </w:rPr>
        <w:t>日期</w:t>
      </w:r>
      <w:r>
        <w:rPr>
          <w:rFonts w:hint="default"/>
          <w:sz w:val="24"/>
          <w:szCs w:val="24"/>
          <w:highlight w:val="none"/>
          <w:lang w:val="en"/>
        </w:rPr>
        <w:t xml:space="preserve">：  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/>
          <w:sz w:val="24"/>
          <w:szCs w:val="24"/>
          <w:highlight w:val="none"/>
          <w:lang w:val="en"/>
        </w:rPr>
        <w:t>年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/>
          <w:sz w:val="24"/>
          <w:szCs w:val="24"/>
          <w:highlight w:val="none"/>
          <w:lang w:val="en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/>
          <w:sz w:val="24"/>
          <w:szCs w:val="24"/>
          <w:highlight w:val="none"/>
          <w:lang w:val="en"/>
        </w:rPr>
        <w:t xml:space="preserve">月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/>
          <w:sz w:val="24"/>
          <w:szCs w:val="24"/>
          <w:highlight w:val="none"/>
          <w:lang w:val="en"/>
        </w:rPr>
        <w:t xml:space="preserve">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435"/>
        <w:gridCol w:w="300"/>
        <w:gridCol w:w="351"/>
        <w:gridCol w:w="684"/>
        <w:gridCol w:w="525"/>
        <w:gridCol w:w="1201"/>
        <w:gridCol w:w="2"/>
        <w:gridCol w:w="447"/>
        <w:gridCol w:w="759"/>
        <w:gridCol w:w="306"/>
        <w:gridCol w:w="900"/>
        <w:gridCol w:w="1606"/>
      </w:tblGrid>
      <w:tr w14:paraId="37F1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32" w:type="dxa"/>
            <w:noWrap w:val="0"/>
            <w:vAlign w:val="center"/>
          </w:tcPr>
          <w:p w14:paraId="1F980CD6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名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6BDF343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0846D2CB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性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别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6DB1F77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1A356002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出生年月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2834556E">
            <w:pPr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restart"/>
            <w:noWrap w:val="0"/>
            <w:vAlign w:val="center"/>
          </w:tcPr>
          <w:p w14:paraId="4788FD83"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一寸免冠</w:t>
            </w:r>
          </w:p>
          <w:p w14:paraId="693E0C45"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vertAlign w:val="baseline"/>
                <w:lang w:val="en-US" w:eastAsia="zh-CN"/>
              </w:rPr>
              <w:t>蓝底近照</w:t>
            </w:r>
          </w:p>
        </w:tc>
      </w:tr>
      <w:tr w14:paraId="741F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332" w:type="dxa"/>
            <w:noWrap w:val="0"/>
            <w:vAlign w:val="center"/>
          </w:tcPr>
          <w:p w14:paraId="08B5E79A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籍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贯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1D0AEC12">
            <w:pPr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4DBE499D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民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族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465C779D">
            <w:pPr>
              <w:jc w:val="both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699A5188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文化程度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44ACC2CE">
            <w:pPr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6239326F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</w:p>
        </w:tc>
      </w:tr>
      <w:tr w14:paraId="60DB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32" w:type="dxa"/>
            <w:noWrap w:val="0"/>
            <w:vAlign w:val="center"/>
          </w:tcPr>
          <w:p w14:paraId="4573379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政治面貌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0E40A16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457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入</w:t>
            </w: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党（团）</w:t>
            </w:r>
          </w:p>
          <w:p w14:paraId="65DDC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时间</w:t>
            </w:r>
          </w:p>
        </w:tc>
        <w:tc>
          <w:tcPr>
            <w:tcW w:w="1203" w:type="dxa"/>
            <w:gridSpan w:val="2"/>
            <w:noWrap w:val="0"/>
            <w:vAlign w:val="center"/>
          </w:tcPr>
          <w:p w14:paraId="28C8CDC2">
            <w:pPr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6" w:type="dxa"/>
            <w:gridSpan w:val="2"/>
            <w:noWrap w:val="0"/>
            <w:vAlign w:val="center"/>
          </w:tcPr>
          <w:p w14:paraId="775CD154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  <w:t>婚姻状况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 w14:paraId="6A6A6EE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Merge w:val="continue"/>
            <w:noWrap w:val="0"/>
            <w:vAlign w:val="center"/>
          </w:tcPr>
          <w:p w14:paraId="36E3A17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/>
              </w:rPr>
            </w:pPr>
          </w:p>
        </w:tc>
      </w:tr>
      <w:tr w14:paraId="5EDA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2" w:type="dxa"/>
            <w:noWrap w:val="0"/>
            <w:vAlign w:val="center"/>
          </w:tcPr>
          <w:p w14:paraId="59B8F791">
            <w:pPr>
              <w:jc w:val="center"/>
              <w:rPr>
                <w:rFonts w:hint="default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496" w:type="dxa"/>
            <w:gridSpan w:val="6"/>
            <w:noWrap w:val="0"/>
            <w:vAlign w:val="center"/>
          </w:tcPr>
          <w:p w14:paraId="27B9A33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 w14:paraId="2D591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 w14:paraId="2A689FEC">
            <w:pPr>
              <w:jc w:val="center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BD8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2" w:type="dxa"/>
            <w:noWrap w:val="0"/>
            <w:vAlign w:val="center"/>
          </w:tcPr>
          <w:p w14:paraId="2A11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>是否有宗教信仰</w:t>
            </w:r>
          </w:p>
        </w:tc>
        <w:tc>
          <w:tcPr>
            <w:tcW w:w="1086" w:type="dxa"/>
            <w:gridSpan w:val="3"/>
            <w:noWrap w:val="0"/>
            <w:vAlign w:val="center"/>
          </w:tcPr>
          <w:p w14:paraId="03F7E68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 w14:paraId="2C8C0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>是否参加过工作</w:t>
            </w:r>
          </w:p>
        </w:tc>
        <w:tc>
          <w:tcPr>
            <w:tcW w:w="1201" w:type="dxa"/>
            <w:noWrap w:val="0"/>
            <w:vAlign w:val="center"/>
          </w:tcPr>
          <w:p w14:paraId="71FB2FF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 w14:paraId="70C4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-US" w:eastAsia="zh-CN"/>
              </w:rPr>
              <w:t>工作单位和时间</w:t>
            </w:r>
          </w:p>
        </w:tc>
        <w:tc>
          <w:tcPr>
            <w:tcW w:w="2812" w:type="dxa"/>
            <w:gridSpan w:val="3"/>
            <w:noWrap w:val="0"/>
            <w:vAlign w:val="center"/>
          </w:tcPr>
          <w:p w14:paraId="2823207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32207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67" w:type="dxa"/>
            <w:gridSpan w:val="2"/>
            <w:noWrap w:val="0"/>
            <w:vAlign w:val="center"/>
          </w:tcPr>
          <w:p w14:paraId="5AEA1873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家庭住址</w:t>
            </w:r>
          </w:p>
        </w:tc>
        <w:tc>
          <w:tcPr>
            <w:tcW w:w="7081" w:type="dxa"/>
            <w:gridSpan w:val="11"/>
            <w:noWrap w:val="0"/>
            <w:vAlign w:val="center"/>
          </w:tcPr>
          <w:p w14:paraId="797761AC">
            <w:pPr>
              <w:jc w:val="left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E3F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67" w:type="dxa"/>
            <w:gridSpan w:val="2"/>
            <w:noWrap w:val="0"/>
            <w:vAlign w:val="center"/>
          </w:tcPr>
          <w:p w14:paraId="60760D1E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联系电话</w:t>
            </w:r>
          </w:p>
        </w:tc>
        <w:tc>
          <w:tcPr>
            <w:tcW w:w="7081" w:type="dxa"/>
            <w:gridSpan w:val="11"/>
            <w:noWrap w:val="0"/>
            <w:vAlign w:val="center"/>
          </w:tcPr>
          <w:p w14:paraId="0B0023C9">
            <w:pPr>
              <w:jc w:val="left"/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xxx（本人）；xxx（备用）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" w:eastAsia="zh-CN"/>
              </w:rPr>
              <w:t>（须填写至少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  <w:t>1个备用联系电话</w:t>
            </w: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" w:eastAsia="zh-CN"/>
              </w:rPr>
              <w:t>）</w:t>
            </w:r>
          </w:p>
        </w:tc>
      </w:tr>
      <w:tr w14:paraId="364B9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767" w:type="dxa"/>
            <w:gridSpan w:val="2"/>
            <w:noWrap w:val="0"/>
            <w:vAlign w:val="center"/>
          </w:tcPr>
          <w:p w14:paraId="68E09A11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毕业院校及专业</w:t>
            </w:r>
          </w:p>
        </w:tc>
        <w:tc>
          <w:tcPr>
            <w:tcW w:w="7081" w:type="dxa"/>
            <w:gridSpan w:val="11"/>
            <w:noWrap w:val="0"/>
            <w:vAlign w:val="center"/>
          </w:tcPr>
          <w:p w14:paraId="3891CE70">
            <w:pPr>
              <w:jc w:val="left"/>
              <w:rPr>
                <w:rFonts w:hint="default" w:ascii="方正仿宋_GB2312" w:hAnsi="方正仿宋_GB2312" w:eastAsia="方正仿宋_GB2312" w:cs="方正仿宋_GB2312"/>
                <w:color w:val="FF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FF3E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332" w:type="dxa"/>
            <w:noWrap w:val="0"/>
            <w:vAlign w:val="center"/>
          </w:tcPr>
          <w:p w14:paraId="4D180E56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个</w:t>
            </w:r>
          </w:p>
          <w:p w14:paraId="7807D107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人</w:t>
            </w:r>
          </w:p>
          <w:p w14:paraId="2E2F23E5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简</w:t>
            </w:r>
          </w:p>
          <w:p w14:paraId="672EA4C6">
            <w:pPr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highlight w:val="none"/>
                <w:vertAlign w:val="baseline"/>
                <w:lang w:val="en" w:eastAsia="zh-CN"/>
              </w:rPr>
              <w:t>历</w:t>
            </w:r>
          </w:p>
        </w:tc>
        <w:tc>
          <w:tcPr>
            <w:tcW w:w="7516" w:type="dxa"/>
            <w:gridSpan w:val="12"/>
            <w:noWrap w:val="0"/>
            <w:vAlign w:val="top"/>
          </w:tcPr>
          <w:p w14:paraId="59E1BC17">
            <w:pPr>
              <w:jc w:val="both"/>
              <w:rPr>
                <w:rFonts w:hint="default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04D4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32" w:type="dxa"/>
            <w:noWrap w:val="0"/>
            <w:vAlign w:val="center"/>
          </w:tcPr>
          <w:p w14:paraId="02F9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奖</w:t>
            </w:r>
          </w:p>
          <w:p w14:paraId="291F4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惩</w:t>
            </w:r>
          </w:p>
          <w:p w14:paraId="75395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情</w:t>
            </w:r>
          </w:p>
          <w:p w14:paraId="48C91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况</w:t>
            </w:r>
          </w:p>
        </w:tc>
        <w:tc>
          <w:tcPr>
            <w:tcW w:w="7516" w:type="dxa"/>
            <w:gridSpan w:val="12"/>
            <w:noWrap w:val="0"/>
            <w:vAlign w:val="top"/>
          </w:tcPr>
          <w:p w14:paraId="2D0B2449">
            <w:pPr>
              <w:jc w:val="both"/>
              <w:rPr>
                <w:rFonts w:hint="default" w:ascii="方正仿宋_GB2312" w:hAnsi="方正仿宋_GB2312" w:eastAsia="方正仿宋_GB2312" w:cs="方正仿宋_GB2312"/>
                <w:highlight w:val="none"/>
                <w:vertAlign w:val="baseline"/>
                <w:lang w:val="en-US" w:eastAsia="zh-CN"/>
              </w:rPr>
            </w:pPr>
          </w:p>
        </w:tc>
      </w:tr>
      <w:tr w14:paraId="7101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32" w:type="dxa"/>
            <w:vMerge w:val="restart"/>
            <w:noWrap w:val="0"/>
            <w:vAlign w:val="center"/>
          </w:tcPr>
          <w:p w14:paraId="1731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家</w:t>
            </w:r>
          </w:p>
          <w:p w14:paraId="1014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庭</w:t>
            </w:r>
          </w:p>
          <w:p w14:paraId="0EB1C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主</w:t>
            </w:r>
          </w:p>
          <w:p w14:paraId="06D01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要</w:t>
            </w:r>
          </w:p>
          <w:p w14:paraId="57BF2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成</w:t>
            </w:r>
          </w:p>
          <w:p w14:paraId="4EF5B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highlight w:val="none"/>
                <w:vertAlign w:val="baseline"/>
                <w:lang w:val="en" w:eastAsia="zh-CN"/>
              </w:rPr>
              <w:t>员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 w14:paraId="753D2DB6">
            <w:pPr>
              <w:jc w:val="center"/>
              <w:rPr>
                <w:rFonts w:hint="eastAsia" w:eastAsia="宋体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vertAlign w:val="baseline"/>
                <w:lang w:val="en" w:eastAsia="zh-CN"/>
              </w:rPr>
              <w:t>称谓</w:t>
            </w:r>
          </w:p>
        </w:tc>
        <w:tc>
          <w:tcPr>
            <w:tcW w:w="1035" w:type="dxa"/>
            <w:gridSpan w:val="2"/>
            <w:noWrap w:val="0"/>
            <w:vAlign w:val="center"/>
          </w:tcPr>
          <w:p w14:paraId="236DAAD1">
            <w:pPr>
              <w:jc w:val="center"/>
              <w:rPr>
                <w:rFonts w:hint="eastAsia" w:eastAsia="宋体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vertAlign w:val="baseline"/>
                <w:lang w:val="en" w:eastAsia="zh-CN"/>
              </w:rPr>
              <w:t>姓名</w:t>
            </w:r>
          </w:p>
        </w:tc>
        <w:tc>
          <w:tcPr>
            <w:tcW w:w="2175" w:type="dxa"/>
            <w:gridSpan w:val="4"/>
            <w:noWrap w:val="0"/>
            <w:vAlign w:val="center"/>
          </w:tcPr>
          <w:p w14:paraId="447557E5">
            <w:pPr>
              <w:jc w:val="center"/>
              <w:rPr>
                <w:rFonts w:hint="eastAsia" w:eastAsia="宋体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vertAlign w:val="baseline"/>
                <w:lang w:val="en" w:eastAsia="zh-CN"/>
              </w:rPr>
              <w:t>身份证号码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 w14:paraId="600CA39F">
            <w:pPr>
              <w:jc w:val="center"/>
              <w:rPr>
                <w:rFonts w:hint="eastAsia" w:eastAsia="宋体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vertAlign w:val="baseline"/>
                <w:lang w:val="en" w:eastAsia="zh-CN"/>
              </w:rPr>
              <w:t>政治面貌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 w14:paraId="1FFAD2A7">
            <w:pPr>
              <w:jc w:val="center"/>
              <w:rPr>
                <w:rFonts w:hint="eastAsia"/>
                <w:highlight w:val="none"/>
                <w:vertAlign w:val="baseline"/>
                <w:lang w:val="en" w:eastAsia="zh-CN"/>
              </w:rPr>
            </w:pPr>
            <w:r>
              <w:rPr>
                <w:rFonts w:hint="eastAsia"/>
                <w:highlight w:val="none"/>
                <w:vertAlign w:val="baseline"/>
                <w:lang w:val="en" w:eastAsia="zh-CN"/>
              </w:rPr>
              <w:t>工作单位</w:t>
            </w:r>
          </w:p>
        </w:tc>
      </w:tr>
      <w:tr w14:paraId="1CE3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32" w:type="dxa"/>
            <w:vMerge w:val="continue"/>
            <w:noWrap w:val="0"/>
            <w:vAlign w:val="top"/>
          </w:tcPr>
          <w:p w14:paraId="62F5B2C1">
            <w:pPr>
              <w:jc w:val="center"/>
              <w:rPr>
                <w:rFonts w:hint="default"/>
                <w:highlight w:val="none"/>
                <w:vertAlign w:val="baseline"/>
                <w:lang w:val="en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 w14:paraId="0B8A135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 w14:paraId="489A269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1C91527D">
            <w:pPr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2549BF8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 w14:paraId="47596A79">
            <w:pPr>
              <w:jc w:val="center"/>
              <w:rPr>
                <w:rFonts w:hint="default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</w:tr>
      <w:tr w14:paraId="49C7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32" w:type="dxa"/>
            <w:vMerge w:val="continue"/>
            <w:noWrap w:val="0"/>
            <w:vAlign w:val="top"/>
          </w:tcPr>
          <w:p w14:paraId="2643C101">
            <w:pPr>
              <w:jc w:val="center"/>
              <w:rPr>
                <w:rFonts w:hint="default"/>
                <w:highlight w:val="none"/>
                <w:vertAlign w:val="baseline"/>
                <w:lang w:val="en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 w14:paraId="2133E03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 w14:paraId="3CAAAAB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4150EE9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4AE00A1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 w14:paraId="138970A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</w:tr>
      <w:tr w14:paraId="1858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32" w:type="dxa"/>
            <w:vMerge w:val="continue"/>
            <w:noWrap w:val="0"/>
            <w:vAlign w:val="top"/>
          </w:tcPr>
          <w:p w14:paraId="4F847FDE">
            <w:pPr>
              <w:jc w:val="center"/>
              <w:rPr>
                <w:rFonts w:hint="default"/>
                <w:highlight w:val="none"/>
                <w:vertAlign w:val="baseline"/>
                <w:lang w:val="en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 w14:paraId="2EA0133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 w14:paraId="562A158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3611870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1B647E9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 w14:paraId="621AC9A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</w:tr>
      <w:tr w14:paraId="58D69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32" w:type="dxa"/>
            <w:vMerge w:val="continue"/>
            <w:noWrap w:val="0"/>
            <w:vAlign w:val="top"/>
          </w:tcPr>
          <w:p w14:paraId="3853C2C1">
            <w:pPr>
              <w:jc w:val="center"/>
              <w:rPr>
                <w:rFonts w:hint="default"/>
                <w:highlight w:val="none"/>
                <w:vertAlign w:val="baseline"/>
                <w:lang w:val="en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 w14:paraId="4E81F2C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 w14:paraId="6F868AA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541C656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473C498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 w14:paraId="231F99B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</w:tr>
      <w:tr w14:paraId="1603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32" w:type="dxa"/>
            <w:vMerge w:val="continue"/>
            <w:noWrap w:val="0"/>
            <w:vAlign w:val="top"/>
          </w:tcPr>
          <w:p w14:paraId="7B075A93">
            <w:pPr>
              <w:jc w:val="center"/>
              <w:rPr>
                <w:rFonts w:hint="default"/>
                <w:highlight w:val="none"/>
                <w:vertAlign w:val="baseline"/>
                <w:lang w:val="en"/>
              </w:rPr>
            </w:pPr>
          </w:p>
        </w:tc>
        <w:tc>
          <w:tcPr>
            <w:tcW w:w="735" w:type="dxa"/>
            <w:gridSpan w:val="2"/>
            <w:noWrap w:val="0"/>
            <w:vAlign w:val="top"/>
          </w:tcPr>
          <w:p w14:paraId="7CDF2B7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gridSpan w:val="2"/>
            <w:noWrap w:val="0"/>
            <w:vAlign w:val="top"/>
          </w:tcPr>
          <w:p w14:paraId="63C5346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2175" w:type="dxa"/>
            <w:gridSpan w:val="4"/>
            <w:noWrap w:val="0"/>
            <w:vAlign w:val="top"/>
          </w:tcPr>
          <w:p w14:paraId="28F0DCD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1065" w:type="dxa"/>
            <w:gridSpan w:val="2"/>
            <w:noWrap w:val="0"/>
            <w:vAlign w:val="top"/>
          </w:tcPr>
          <w:p w14:paraId="22DF16F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  <w:tc>
          <w:tcPr>
            <w:tcW w:w="2506" w:type="dxa"/>
            <w:gridSpan w:val="2"/>
            <w:noWrap w:val="0"/>
            <w:vAlign w:val="top"/>
          </w:tcPr>
          <w:p w14:paraId="54CC376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FF0000"/>
                <w:highlight w:val="none"/>
                <w:vertAlign w:val="baseline"/>
                <w:lang w:val="en"/>
              </w:rPr>
            </w:pPr>
          </w:p>
        </w:tc>
      </w:tr>
      <w:tr w14:paraId="6E9C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848" w:type="dxa"/>
            <w:gridSpan w:val="13"/>
            <w:noWrap w:val="0"/>
            <w:vAlign w:val="center"/>
          </w:tcPr>
          <w:p w14:paraId="50F79456">
            <w:pPr>
              <w:jc w:val="both"/>
              <w:rPr>
                <w:rFonts w:hint="eastAsia" w:ascii="方正楷体_GBK" w:hAnsi="方正楷体_GBK" w:eastAsia="方正楷体_GBK" w:cs="方正楷体_GBK"/>
                <w:sz w:val="22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2"/>
                <w:szCs w:val="28"/>
                <w:highlight w:val="none"/>
                <w:vertAlign w:val="baseline"/>
                <w:lang w:val="en-US" w:eastAsia="zh-CN"/>
              </w:rPr>
              <w:t xml:space="preserve">报名审核员签字： </w:t>
            </w:r>
            <w:r>
              <w:rPr>
                <w:rFonts w:hint="eastAsia" w:ascii="方正楷体_GBK" w:hAnsi="方正楷体_GBK" w:eastAsia="方正楷体_GBK" w:cs="方正楷体_GBK"/>
                <w:color w:val="FF0000"/>
                <w:sz w:val="22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sz w:val="22"/>
                <w:szCs w:val="28"/>
                <w:highlight w:val="none"/>
                <w:vertAlign w:val="baseline"/>
                <w:lang w:val="en-US" w:eastAsia="zh-CN"/>
              </w:rPr>
              <w:t xml:space="preserve">                                应聘人员签字：</w:t>
            </w:r>
          </w:p>
          <w:p w14:paraId="098220FC">
            <w:pPr>
              <w:jc w:val="both"/>
              <w:rPr>
                <w:rFonts w:hint="eastAsia"/>
                <w:highlight w:val="none"/>
                <w:vertAlign w:val="baseline"/>
                <w:lang w:val="en-US" w:eastAsia="zh-CN"/>
              </w:rPr>
            </w:pPr>
          </w:p>
          <w:p w14:paraId="2F5A392B">
            <w:pPr>
              <w:ind w:firstLine="6300" w:firstLineChars="3000"/>
              <w:jc w:val="both"/>
              <w:rPr>
                <w:rFonts w:hint="default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年    月    日</w:t>
            </w:r>
          </w:p>
        </w:tc>
      </w:tr>
    </w:tbl>
    <w:p w14:paraId="552C098F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CB1953-4FC0-46F2-AF43-3283508677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78097C2-C628-4727-952C-FF467A1290F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C059AAD-8F94-4028-B741-A32247A503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DDE713F-5DCD-4632-86A3-9394EDB77636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496B7F4-BC44-4D4F-9F00-8D0ACC71F2DC}"/>
  </w:font>
  <w:font w:name="Nimbus Roman No9 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BF1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7FD8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F7FD8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91369"/>
    <w:rsid w:val="2AC9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1" w:leftChars="-67" w:hanging="142" w:hangingChars="59"/>
      <w:jc w:val="left"/>
    </w:pPr>
    <w:rPr>
      <w:rFonts w:ascii="方正仿宋_GB2312"/>
      <w:bCs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2025-04-18T10:14:00Z</dcterms:created>
  <dc:creator>FJL-76</dc:creator>
  <cp:lastModifiedBy>FJL-76</cp:lastModifiedBy>
  <dcterms:modified xsi:type="dcterms:W3CDTF">2025-04-18T10:14:31Z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A5074E88BB654775989063167D7FD3F7_11</vt:lpwstr>
  </property>
  <property fmtid="{D5CDD505-2E9C-101B-9397-08002B2CF9AE}" pid="4" name="KSOTemplateDocerSaveRecord">
    <vt:lpwstr>eyJoZGlkIjoiMzVmMjcwY2Y0NWU3ZWM4YjQzNjI4NjhlODVmOTBlZjUiLCJ1c2VySWQiOiIyMzE5ODA3NTgifQ==</vt:lpwstr>
  </property>
</Properties>
</file>