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2025年扶余市博物馆公开选调解说员报名表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</w:p>
    <w:tbl>
      <w:tblPr>
        <w:tblStyle w:val="4"/>
        <w:tblW w:w="95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88"/>
        <w:gridCol w:w="1189"/>
        <w:gridCol w:w="1475"/>
        <w:gridCol w:w="1387"/>
        <w:gridCol w:w="1327"/>
        <w:gridCol w:w="18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 貌</w:t>
            </w:r>
          </w:p>
        </w:tc>
        <w:tc>
          <w:tcPr>
            <w:tcW w:w="11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号  码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  <w:tc>
          <w:tcPr>
            <w:tcW w:w="1859" w:type="dxa"/>
            <w:vMerge w:val="continue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入职时间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Cs w:val="21"/>
              </w:rPr>
              <w:t>是否已满最低服务年限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报考职位代码</w:t>
            </w:r>
          </w:p>
        </w:tc>
        <w:tc>
          <w:tcPr>
            <w:tcW w:w="26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移动电话</w:t>
            </w:r>
          </w:p>
        </w:tc>
        <w:tc>
          <w:tcPr>
            <w:tcW w:w="31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23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9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25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spacing w:line="300" w:lineRule="exact"/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spacing w:line="3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240" w:lineRule="atLeast"/>
      </w:pPr>
    </w:p>
    <w:tbl>
      <w:tblPr>
        <w:tblStyle w:val="4"/>
        <w:tblpPr w:leftFromText="180" w:rightFromText="180" w:vertAnchor="page" w:tblpXSpec="center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4"/>
        <w:gridCol w:w="1156"/>
        <w:gridCol w:w="779"/>
        <w:gridCol w:w="1051"/>
        <w:gridCol w:w="48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主要工作业绩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年度考核情况</w:t>
            </w:r>
          </w:p>
        </w:tc>
        <w:tc>
          <w:tcPr>
            <w:tcW w:w="8877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（填写近三年年度考核结果）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3" w:type="dxa"/>
            <w:vMerge w:val="continue"/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23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6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</w:t>
            </w:r>
          </w:p>
        </w:tc>
        <w:tc>
          <w:tcPr>
            <w:tcW w:w="887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所填信息真实可靠，如因信息虚假取消遴选资格，后果自负。</w:t>
            </w:r>
          </w:p>
          <w:p>
            <w:pPr>
              <w:tabs>
                <w:tab w:val="left" w:pos="2916"/>
                <w:tab w:val="left" w:pos="2946"/>
              </w:tabs>
              <w:snapToGrid w:val="0"/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本人签字：                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82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（单位公章）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r>
        <w:rPr>
          <w:rFonts w:hint="eastAsia"/>
        </w:rPr>
        <w:t>注：如所在单位同意报考，请在“所在单位意见”中填写“同意报考”并加盖所在单位公章。</w:t>
      </w:r>
    </w:p>
    <w:sectPr>
      <w:pgSz w:w="11906" w:h="16838"/>
      <w:pgMar w:top="1440" w:right="1758" w:bottom="1440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docVars>
    <w:docVar w:name="commondata" w:val="eyJoZGlkIjoiODg2OWQzZmJjZTAwNDgzOGI3MTQwYTQ5OGYwOGRmMDgifQ=="/>
  </w:docVars>
  <w:rsids>
    <w:rsidRoot w:val="00172A27"/>
    <w:rsid w:val="000F70C8"/>
    <w:rsid w:val="00172A27"/>
    <w:rsid w:val="002157CC"/>
    <w:rsid w:val="002C0375"/>
    <w:rsid w:val="0031073C"/>
    <w:rsid w:val="00847DDA"/>
    <w:rsid w:val="009F4C33"/>
    <w:rsid w:val="00A7707F"/>
    <w:rsid w:val="00AA3A56"/>
    <w:rsid w:val="00AE7206"/>
    <w:rsid w:val="00B24D06"/>
    <w:rsid w:val="00D52454"/>
    <w:rsid w:val="03F82D74"/>
    <w:rsid w:val="0FCA2343"/>
    <w:rsid w:val="14117F2D"/>
    <w:rsid w:val="14447222"/>
    <w:rsid w:val="15920599"/>
    <w:rsid w:val="1A5E5AC5"/>
    <w:rsid w:val="23DD02FC"/>
    <w:rsid w:val="26E141EE"/>
    <w:rsid w:val="29693DBE"/>
    <w:rsid w:val="2DF32DBC"/>
    <w:rsid w:val="3A391D3A"/>
    <w:rsid w:val="3AEA50D8"/>
    <w:rsid w:val="410F2875"/>
    <w:rsid w:val="41F00336"/>
    <w:rsid w:val="490706B0"/>
    <w:rsid w:val="4BC30095"/>
    <w:rsid w:val="4F60764B"/>
    <w:rsid w:val="522E68D4"/>
    <w:rsid w:val="5E9E79F6"/>
    <w:rsid w:val="5FF050C9"/>
    <w:rsid w:val="653C1E46"/>
    <w:rsid w:val="6BD64ABB"/>
    <w:rsid w:val="6C9A7CA5"/>
    <w:rsid w:val="74FB3517"/>
    <w:rsid w:val="79D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sz w:val="18"/>
      <w:szCs w:val="18"/>
    </w:rPr>
  </w:style>
  <w:style w:type="character" w:customStyle="1" w:styleId="7">
    <w:name w:val="页眉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517</Characters>
  <Lines>4</Lines>
  <Paragraphs>1</Paragraphs>
  <TotalTime>3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2025-04-11T11:18:00Z</dcterms:created>
  <dc:creator>z</dc:creator>
  <cp:lastModifiedBy>婆婆丁就是蒲公英</cp:lastModifiedBy>
  <cp:lastPrinted>2024-04-03T07:07:00Z</cp:lastPrinted>
  <dcterms:modified xsi:type="dcterms:W3CDTF">2025-04-16T03:28:36Z</dcterms:modified>
  <dc:title>Administrator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3160087A8F9B4FFC970B57759B93E5C1</vt:lpwstr>
  </property>
</Properties>
</file>