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2D3917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6B012A70">
      <w:pPr>
        <w:keepNext w:val="0"/>
        <w:keepLines w:val="0"/>
        <w:widowControl/>
        <w:suppressLineNumbers w:val="0"/>
        <w:snapToGrid/>
        <w:spacing w:line="240" w:lineRule="auto"/>
        <w:jc w:val="center"/>
        <w:textAlignment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4"/>
          <w:szCs w:val="44"/>
          <w:u w:val="none"/>
          <w:lang w:val="en-US" w:eastAsia="zh-CN" w:bidi="ar"/>
        </w:rPr>
        <w:t>山东健康集团2025年度春季招聘计划表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6"/>
        <w:gridCol w:w="2227"/>
        <w:gridCol w:w="1154"/>
        <w:gridCol w:w="1579"/>
        <w:gridCol w:w="2854"/>
        <w:gridCol w:w="1767"/>
        <w:gridCol w:w="2047"/>
      </w:tblGrid>
      <w:tr w14:paraId="4AA49F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  <w:tblHeader/>
        </w:trPr>
        <w:tc>
          <w:tcPr>
            <w:tcW w:w="2546" w:type="dxa"/>
            <w:shd w:val="clear" w:color="auto" w:fill="auto"/>
            <w:vAlign w:val="center"/>
          </w:tcPr>
          <w:p w14:paraId="05E06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用人单位                                                    （规范全称）</w:t>
            </w:r>
          </w:p>
        </w:tc>
        <w:tc>
          <w:tcPr>
            <w:tcW w:w="2227" w:type="dxa"/>
            <w:shd w:val="clear" w:color="auto" w:fill="auto"/>
            <w:noWrap/>
            <w:vAlign w:val="center"/>
          </w:tcPr>
          <w:p w14:paraId="625442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FA2F53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招聘人数（人）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14:paraId="090201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学历要求</w:t>
            </w:r>
          </w:p>
        </w:tc>
        <w:tc>
          <w:tcPr>
            <w:tcW w:w="2854" w:type="dxa"/>
            <w:shd w:val="clear" w:color="auto" w:fill="auto"/>
            <w:noWrap/>
            <w:vAlign w:val="center"/>
          </w:tcPr>
          <w:p w14:paraId="2EA1E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6D0B9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工作地点</w:t>
            </w:r>
          </w:p>
        </w:tc>
        <w:tc>
          <w:tcPr>
            <w:tcW w:w="2047" w:type="dxa"/>
            <w:shd w:val="clear" w:color="auto" w:fill="auto"/>
            <w:noWrap/>
            <w:vAlign w:val="center"/>
          </w:tcPr>
          <w:p w14:paraId="52FB98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 w14:paraId="384C9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restart"/>
            <w:shd w:val="clear" w:color="auto" w:fill="auto"/>
            <w:vAlign w:val="center"/>
          </w:tcPr>
          <w:p w14:paraId="3C8B607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山东康源堂药业股份有限公司</w:t>
            </w:r>
          </w:p>
        </w:tc>
        <w:tc>
          <w:tcPr>
            <w:tcW w:w="2227" w:type="dxa"/>
            <w:shd w:val="clear" w:color="auto" w:fill="auto"/>
            <w:noWrap/>
            <w:vAlign w:val="center"/>
          </w:tcPr>
          <w:p w14:paraId="070DE3A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党务专员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113C39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14:paraId="566CE4B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E24253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汉语言文学、思想政治教育、法学、政治学、行政文秘等相关专业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54DD6DA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14:paraId="4E06091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张京京15564711243</w:t>
            </w:r>
          </w:p>
        </w:tc>
      </w:tr>
      <w:tr w14:paraId="7381D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2E1988F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noWrap/>
            <w:vAlign w:val="center"/>
          </w:tcPr>
          <w:p w14:paraId="497FA39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安全管理人员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6045D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14:paraId="67BE379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78AA7C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安全工程、电气工程、机械工程、水电工程、土建工程等工程类专业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13FB248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3A6CCB9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D478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4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6C52D35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noWrap/>
            <w:vAlign w:val="center"/>
          </w:tcPr>
          <w:p w14:paraId="0D18459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仪器分析员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4FF19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14:paraId="4274A49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6030F2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药物分析、药物制剂、药物化学等药学相关专业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41188F7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济宁微山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4F7AF1C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888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restart"/>
            <w:shd w:val="clear" w:color="auto" w:fill="auto"/>
            <w:vAlign w:val="center"/>
          </w:tcPr>
          <w:p w14:paraId="327C377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山东建联盛嘉中药有限公司</w:t>
            </w:r>
          </w:p>
        </w:tc>
        <w:tc>
          <w:tcPr>
            <w:tcW w:w="2227" w:type="dxa"/>
            <w:vMerge w:val="restart"/>
            <w:shd w:val="clear" w:color="auto" w:fill="auto"/>
            <w:noWrap/>
            <w:vAlign w:val="center"/>
          </w:tcPr>
          <w:p w14:paraId="4EB25CE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营业员</w:t>
            </w:r>
          </w:p>
        </w:tc>
        <w:tc>
          <w:tcPr>
            <w:tcW w:w="1154" w:type="dxa"/>
            <w:vMerge w:val="restart"/>
            <w:shd w:val="clear" w:color="auto" w:fill="auto"/>
            <w:noWrap/>
            <w:vAlign w:val="center"/>
          </w:tcPr>
          <w:p w14:paraId="58687E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613C655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vMerge w:val="restart"/>
            <w:shd w:val="clear" w:color="auto" w:fill="auto"/>
            <w:vAlign w:val="center"/>
          </w:tcPr>
          <w:p w14:paraId="226E998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（中）药学类、医学类、护理学类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14:paraId="0A6650D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2047" w:type="dxa"/>
            <w:vMerge w:val="restart"/>
            <w:shd w:val="clear" w:color="auto" w:fill="auto"/>
            <w:noWrap/>
            <w:vAlign w:val="center"/>
          </w:tcPr>
          <w:p w14:paraId="364684F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王老师86158012</w:t>
            </w:r>
          </w:p>
        </w:tc>
      </w:tr>
      <w:tr w14:paraId="5A3C6E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272C98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7" w:type="dxa"/>
            <w:vMerge w:val="continue"/>
            <w:shd w:val="clear" w:color="auto" w:fill="auto"/>
            <w:noWrap/>
            <w:vAlign w:val="center"/>
          </w:tcPr>
          <w:p w14:paraId="4F3A8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continue"/>
            <w:shd w:val="clear" w:color="auto" w:fill="auto"/>
            <w:noWrap/>
            <w:vAlign w:val="center"/>
          </w:tcPr>
          <w:p w14:paraId="62BB10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dxa"/>
            <w:vMerge w:val="continue"/>
            <w:shd w:val="clear" w:color="auto" w:fill="auto"/>
            <w:vAlign w:val="center"/>
          </w:tcPr>
          <w:p w14:paraId="4C943F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4" w:type="dxa"/>
            <w:vMerge w:val="continue"/>
            <w:shd w:val="clear" w:color="auto" w:fill="auto"/>
            <w:vAlign w:val="center"/>
          </w:tcPr>
          <w:p w14:paraId="37F279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vAlign w:val="center"/>
          </w:tcPr>
          <w:p w14:paraId="625DD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noWrap/>
            <w:vAlign w:val="center"/>
          </w:tcPr>
          <w:p w14:paraId="716074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10E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460C58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7" w:type="dxa"/>
            <w:vMerge w:val="continue"/>
            <w:shd w:val="clear" w:color="auto" w:fill="auto"/>
            <w:noWrap/>
            <w:vAlign w:val="center"/>
          </w:tcPr>
          <w:p w14:paraId="032A78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continue"/>
            <w:shd w:val="clear" w:color="auto" w:fill="auto"/>
            <w:noWrap/>
            <w:vAlign w:val="center"/>
          </w:tcPr>
          <w:p w14:paraId="228243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dxa"/>
            <w:vMerge w:val="continue"/>
            <w:shd w:val="clear" w:color="auto" w:fill="auto"/>
            <w:vAlign w:val="center"/>
          </w:tcPr>
          <w:p w14:paraId="40D8F5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4" w:type="dxa"/>
            <w:vMerge w:val="continue"/>
            <w:shd w:val="clear" w:color="auto" w:fill="auto"/>
            <w:vAlign w:val="center"/>
          </w:tcPr>
          <w:p w14:paraId="079CB1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vAlign w:val="center"/>
          </w:tcPr>
          <w:p w14:paraId="75F7B5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noWrap/>
            <w:vAlign w:val="center"/>
          </w:tcPr>
          <w:p w14:paraId="0E2D23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86DF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1AE057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227" w:type="dxa"/>
            <w:vMerge w:val="continue"/>
            <w:shd w:val="clear" w:color="auto" w:fill="auto"/>
            <w:noWrap/>
            <w:vAlign w:val="center"/>
          </w:tcPr>
          <w:p w14:paraId="540247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4" w:type="dxa"/>
            <w:vMerge w:val="continue"/>
            <w:shd w:val="clear" w:color="auto" w:fill="auto"/>
            <w:noWrap/>
            <w:vAlign w:val="center"/>
          </w:tcPr>
          <w:p w14:paraId="1D218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79" w:type="dxa"/>
            <w:vMerge w:val="continue"/>
            <w:shd w:val="clear" w:color="auto" w:fill="auto"/>
            <w:vAlign w:val="center"/>
          </w:tcPr>
          <w:p w14:paraId="70DEE0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854" w:type="dxa"/>
            <w:vMerge w:val="continue"/>
            <w:shd w:val="clear" w:color="auto" w:fill="auto"/>
            <w:vAlign w:val="center"/>
          </w:tcPr>
          <w:p w14:paraId="17268F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vAlign w:val="center"/>
          </w:tcPr>
          <w:p w14:paraId="266C00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noWrap/>
            <w:vAlign w:val="center"/>
          </w:tcPr>
          <w:p w14:paraId="790D60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7D8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shd w:val="clear" w:color="auto" w:fill="auto"/>
            <w:vAlign w:val="center"/>
          </w:tcPr>
          <w:p w14:paraId="1EB5245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山东颐养健康集团教育发展有限公司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80711E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营地教师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C467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9D8A90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8DBEA7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教育、中药学专业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88DB09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山东威海、莒县、聊城、安徽滁州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3BFFD38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张钰 18853199929</w:t>
            </w:r>
          </w:p>
        </w:tc>
      </w:tr>
      <w:tr w14:paraId="1F46D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restart"/>
            <w:shd w:val="clear" w:color="auto" w:fill="auto"/>
            <w:vAlign w:val="center"/>
          </w:tcPr>
          <w:p w14:paraId="04A943C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山东颐养健康集团莱芜中心医院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EE7F58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眼科医师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7BBA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6B12D6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6CC785A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眼科学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61A631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14:paraId="2C57200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F1830E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3A6E24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A9FB62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0B39B0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吕老师13376341917</w:t>
            </w:r>
          </w:p>
        </w:tc>
      </w:tr>
      <w:tr w14:paraId="4AA9E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2C74767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557DC10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心血管内科医师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BDA1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00BA89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2D96B5D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内科学(心血管疾病）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4C3F81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4D7D326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4B2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3BAA79C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5FCCBDE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骨科医师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7397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330B1A4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EF0DB9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外科学（骨外科）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3014CC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  <w:bookmarkStart w:id="0" w:name="_GoBack"/>
            <w:bookmarkEnd w:id="0"/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6B353CA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30F4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780E6B5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57471D8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急诊、重症医学科医师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1A0B1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18134D4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F17698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急症医学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58B404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604D2BF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8E5B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224A158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670B9E7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口腔科医师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0BE5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29C8EB8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7BD3BC4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口腔医学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00F4ED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2D3DB95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88E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143F0EC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00705F6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影像科医师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A97B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1B11BCC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E1998A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72E02C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621C549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41D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18504FD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78359B0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病理科医师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1854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E56BA8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0A91A9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EA5034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0FA81CA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AFDA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409B8D9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7607DAA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1783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8961A4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7D05608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452F6F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31029E7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507C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1CF4F38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15DB5E7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针灸推拿医师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96B8A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2AC5A6F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74B7EB7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A11F7C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47A139F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0F65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213B6BA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1A4C329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精神科医师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2C7EE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7D8FF7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974C4E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精神医学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D55B18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78BE799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74A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restart"/>
            <w:shd w:val="clear" w:color="auto" w:fill="auto"/>
            <w:vAlign w:val="center"/>
          </w:tcPr>
          <w:p w14:paraId="75AB75E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济南高新东区医院                 （山东健康集团济南医院）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6BC3E5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8659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0CD08B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C81575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临床二级学科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493310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14:paraId="66FBD16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</w:p>
          <w:p w14:paraId="73F0EFC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19853166111、0531-68903007</w:t>
            </w:r>
          </w:p>
        </w:tc>
      </w:tr>
      <w:tr w14:paraId="50841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426FA10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14:paraId="0F628D0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14:paraId="39316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57F4FF9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vMerge w:val="restart"/>
            <w:shd w:val="clear" w:color="auto" w:fill="auto"/>
            <w:vAlign w:val="center"/>
          </w:tcPr>
          <w:p w14:paraId="1968699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14:paraId="25E7DE4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7BEC0F4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94F2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1676C62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continue"/>
            <w:shd w:val="clear" w:color="auto" w:fill="auto"/>
            <w:vAlign w:val="center"/>
          </w:tcPr>
          <w:p w14:paraId="3F54E13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vMerge w:val="continue"/>
            <w:shd w:val="clear" w:color="auto" w:fill="auto"/>
            <w:vAlign w:val="center"/>
          </w:tcPr>
          <w:p w14:paraId="7F69228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shd w:val="clear" w:color="auto" w:fill="auto"/>
            <w:vAlign w:val="center"/>
          </w:tcPr>
          <w:p w14:paraId="650BF4F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4" w:type="dxa"/>
            <w:vMerge w:val="continue"/>
            <w:shd w:val="clear" w:color="auto" w:fill="auto"/>
            <w:vAlign w:val="center"/>
          </w:tcPr>
          <w:p w14:paraId="58EB3CB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vAlign w:val="center"/>
          </w:tcPr>
          <w:p w14:paraId="7327CD2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0B56263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3B5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restart"/>
            <w:shd w:val="clear" w:color="auto" w:fill="auto"/>
            <w:vAlign w:val="center"/>
          </w:tcPr>
          <w:p w14:paraId="6B95374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山东颐养健康集团枣庄中心医院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E77F4B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50AE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1B82DD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8D1E77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B738B5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14:paraId="635563A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王老师</w:t>
            </w: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0632-4060017</w:t>
            </w:r>
          </w:p>
        </w:tc>
      </w:tr>
      <w:tr w14:paraId="2A8BD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4D6B928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4BF827A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9914C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DF7CF1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7FB1E5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1734DE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2E3BF57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9304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230D33D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349CF06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4ED6C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8672D3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794EFC8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3D5A2F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2E51F90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38D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70B2FD3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14:paraId="4D0DD72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病理医师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14:paraId="60124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1186354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54" w:type="dxa"/>
            <w:vMerge w:val="restart"/>
            <w:shd w:val="clear" w:color="auto" w:fill="auto"/>
            <w:vAlign w:val="center"/>
          </w:tcPr>
          <w:p w14:paraId="6D9A160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临床病理学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14:paraId="0F62191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0D82B58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8DC7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704BF26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continue"/>
            <w:shd w:val="clear" w:color="auto" w:fill="auto"/>
            <w:vAlign w:val="center"/>
          </w:tcPr>
          <w:p w14:paraId="2C2F944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vMerge w:val="continue"/>
            <w:shd w:val="clear" w:color="auto" w:fill="auto"/>
            <w:vAlign w:val="center"/>
          </w:tcPr>
          <w:p w14:paraId="53836C4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shd w:val="clear" w:color="auto" w:fill="auto"/>
            <w:vAlign w:val="center"/>
          </w:tcPr>
          <w:p w14:paraId="7F1E170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4" w:type="dxa"/>
            <w:vMerge w:val="continue"/>
            <w:shd w:val="clear" w:color="auto" w:fill="auto"/>
            <w:vAlign w:val="center"/>
          </w:tcPr>
          <w:p w14:paraId="37C03D2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vAlign w:val="center"/>
          </w:tcPr>
          <w:p w14:paraId="436736D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14033B6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675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restart"/>
            <w:shd w:val="clear" w:color="auto" w:fill="auto"/>
            <w:vAlign w:val="center"/>
          </w:tcPr>
          <w:p w14:paraId="6091376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山东颐养健康集团新汶中心医院</w:t>
            </w:r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14:paraId="57BA272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14:paraId="46013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54A2CC8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vMerge w:val="restart"/>
            <w:shd w:val="clear" w:color="auto" w:fill="auto"/>
            <w:vAlign w:val="center"/>
          </w:tcPr>
          <w:p w14:paraId="58955D2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14:paraId="3C5EF5D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新泰市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14:paraId="5829233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巩老师</w:t>
            </w: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0538-7875165</w:t>
            </w:r>
          </w:p>
        </w:tc>
      </w:tr>
      <w:tr w14:paraId="6C2B6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48EB3BE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continue"/>
            <w:shd w:val="clear" w:color="auto" w:fill="auto"/>
            <w:vAlign w:val="center"/>
          </w:tcPr>
          <w:p w14:paraId="05E6F04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vMerge w:val="continue"/>
            <w:shd w:val="clear" w:color="auto" w:fill="auto"/>
            <w:vAlign w:val="center"/>
          </w:tcPr>
          <w:p w14:paraId="0C91B4C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shd w:val="clear" w:color="auto" w:fill="auto"/>
            <w:vAlign w:val="center"/>
          </w:tcPr>
          <w:p w14:paraId="3D1EE3F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4" w:type="dxa"/>
            <w:vMerge w:val="continue"/>
            <w:shd w:val="clear" w:color="auto" w:fill="auto"/>
            <w:vAlign w:val="center"/>
          </w:tcPr>
          <w:p w14:paraId="2E52315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vAlign w:val="center"/>
          </w:tcPr>
          <w:p w14:paraId="0BECFB4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6C59B6A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C6E4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384236E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14:paraId="5E14A63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医学影像诊断医师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14:paraId="69611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496605E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vMerge w:val="restart"/>
            <w:shd w:val="clear" w:color="auto" w:fill="auto"/>
            <w:vAlign w:val="center"/>
          </w:tcPr>
          <w:p w14:paraId="5426465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14:paraId="48CD581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新泰市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415F6A4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EA75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40F50D0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continue"/>
            <w:shd w:val="clear" w:color="auto" w:fill="auto"/>
            <w:vAlign w:val="center"/>
          </w:tcPr>
          <w:p w14:paraId="57C0BFC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vMerge w:val="continue"/>
            <w:shd w:val="clear" w:color="auto" w:fill="auto"/>
            <w:vAlign w:val="center"/>
          </w:tcPr>
          <w:p w14:paraId="183A39C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shd w:val="clear" w:color="auto" w:fill="auto"/>
            <w:vAlign w:val="center"/>
          </w:tcPr>
          <w:p w14:paraId="3434E34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4" w:type="dxa"/>
            <w:vMerge w:val="continue"/>
            <w:shd w:val="clear" w:color="auto" w:fill="auto"/>
            <w:vAlign w:val="center"/>
          </w:tcPr>
          <w:p w14:paraId="72DBD17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vAlign w:val="center"/>
          </w:tcPr>
          <w:p w14:paraId="1335807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7F7657A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99B8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4EF7EDC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14:paraId="54811C8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B超医师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14:paraId="672C5E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077B191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vMerge w:val="restart"/>
            <w:shd w:val="clear" w:color="auto" w:fill="auto"/>
            <w:vAlign w:val="center"/>
          </w:tcPr>
          <w:p w14:paraId="5B5A45A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医学影像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14:paraId="7031691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新泰市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6763B37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69F6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4A6A339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continue"/>
            <w:shd w:val="clear" w:color="auto" w:fill="auto"/>
            <w:vAlign w:val="center"/>
          </w:tcPr>
          <w:p w14:paraId="4939694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vMerge w:val="continue"/>
            <w:shd w:val="clear" w:color="auto" w:fill="auto"/>
            <w:vAlign w:val="center"/>
          </w:tcPr>
          <w:p w14:paraId="27333D9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shd w:val="clear" w:color="auto" w:fill="auto"/>
            <w:vAlign w:val="center"/>
          </w:tcPr>
          <w:p w14:paraId="76D6A85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4" w:type="dxa"/>
            <w:vMerge w:val="continue"/>
            <w:shd w:val="clear" w:color="auto" w:fill="auto"/>
            <w:vAlign w:val="center"/>
          </w:tcPr>
          <w:p w14:paraId="651C117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vAlign w:val="center"/>
          </w:tcPr>
          <w:p w14:paraId="538FF4D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19DEA74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B4B60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</w:trPr>
        <w:tc>
          <w:tcPr>
            <w:tcW w:w="2546" w:type="dxa"/>
            <w:vMerge w:val="restart"/>
            <w:shd w:val="clear" w:color="auto" w:fill="auto"/>
            <w:vAlign w:val="center"/>
          </w:tcPr>
          <w:p w14:paraId="7008543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山东颐养健康集团淄博医院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3DF72D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C530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9519D4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7635B2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E92788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14:paraId="600092E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戚老师 孙老师 0533-5851785</w:t>
            </w:r>
          </w:p>
          <w:p w14:paraId="03CE8C2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both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8370DF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08A49A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718A6EE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2C532C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戚老师 孙老师 0533-5851785</w:t>
            </w:r>
          </w:p>
        </w:tc>
      </w:tr>
      <w:tr w14:paraId="3CACF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5C94B63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14:paraId="1EA8567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14:paraId="581EC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63C4A22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vMerge w:val="restart"/>
            <w:shd w:val="clear" w:color="auto" w:fill="auto"/>
            <w:vAlign w:val="center"/>
          </w:tcPr>
          <w:p w14:paraId="1FC535D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14:paraId="35B6C7D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2699BF2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4A1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58855FC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continue"/>
            <w:shd w:val="clear" w:color="auto" w:fill="auto"/>
            <w:vAlign w:val="center"/>
          </w:tcPr>
          <w:p w14:paraId="18A33F1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vMerge w:val="continue"/>
            <w:shd w:val="clear" w:color="auto" w:fill="auto"/>
            <w:vAlign w:val="center"/>
          </w:tcPr>
          <w:p w14:paraId="1E891DF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shd w:val="clear" w:color="auto" w:fill="auto"/>
            <w:vAlign w:val="center"/>
          </w:tcPr>
          <w:p w14:paraId="23889D0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4" w:type="dxa"/>
            <w:vMerge w:val="continue"/>
            <w:shd w:val="clear" w:color="auto" w:fill="auto"/>
            <w:vAlign w:val="center"/>
          </w:tcPr>
          <w:p w14:paraId="09A2238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vAlign w:val="center"/>
          </w:tcPr>
          <w:p w14:paraId="749F433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2D04B28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E625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3A1D5AD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continue"/>
            <w:shd w:val="clear" w:color="auto" w:fill="auto"/>
            <w:vAlign w:val="center"/>
          </w:tcPr>
          <w:p w14:paraId="6E1C9A3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vMerge w:val="continue"/>
            <w:shd w:val="clear" w:color="auto" w:fill="auto"/>
            <w:vAlign w:val="center"/>
          </w:tcPr>
          <w:p w14:paraId="01B88E8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shd w:val="clear" w:color="auto" w:fill="auto"/>
            <w:vAlign w:val="center"/>
          </w:tcPr>
          <w:p w14:paraId="6E54D09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4" w:type="dxa"/>
            <w:vMerge w:val="continue"/>
            <w:shd w:val="clear" w:color="auto" w:fill="auto"/>
            <w:vAlign w:val="center"/>
          </w:tcPr>
          <w:p w14:paraId="10A2565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vAlign w:val="center"/>
          </w:tcPr>
          <w:p w14:paraId="7009D49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1602A5F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B850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4DD4B1B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continue"/>
            <w:shd w:val="clear" w:color="auto" w:fill="auto"/>
            <w:vAlign w:val="center"/>
          </w:tcPr>
          <w:p w14:paraId="0DF714F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vMerge w:val="continue"/>
            <w:shd w:val="clear" w:color="auto" w:fill="auto"/>
            <w:vAlign w:val="center"/>
          </w:tcPr>
          <w:p w14:paraId="1ABB4A6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shd w:val="clear" w:color="auto" w:fill="auto"/>
            <w:vAlign w:val="center"/>
          </w:tcPr>
          <w:p w14:paraId="7195B3D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4" w:type="dxa"/>
            <w:vMerge w:val="continue"/>
            <w:shd w:val="clear" w:color="auto" w:fill="auto"/>
            <w:vAlign w:val="center"/>
          </w:tcPr>
          <w:p w14:paraId="4DA699E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vAlign w:val="center"/>
          </w:tcPr>
          <w:p w14:paraId="36158AF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78B62AA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FD30D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3B1E6A9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14:paraId="3D09A97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临床医学(双山医院）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14:paraId="07226C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05396BC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vMerge w:val="restart"/>
            <w:shd w:val="clear" w:color="auto" w:fill="auto"/>
            <w:vAlign w:val="center"/>
          </w:tcPr>
          <w:p w14:paraId="0C71801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临床医学类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14:paraId="4E49752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77765A8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BC62E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38AEE7B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continue"/>
            <w:shd w:val="clear" w:color="auto" w:fill="auto"/>
            <w:vAlign w:val="center"/>
          </w:tcPr>
          <w:p w14:paraId="3720F51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vMerge w:val="continue"/>
            <w:shd w:val="clear" w:color="auto" w:fill="auto"/>
            <w:vAlign w:val="center"/>
          </w:tcPr>
          <w:p w14:paraId="5210CCB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shd w:val="clear" w:color="auto" w:fill="auto"/>
            <w:vAlign w:val="center"/>
          </w:tcPr>
          <w:p w14:paraId="14D03AF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4" w:type="dxa"/>
            <w:vMerge w:val="continue"/>
            <w:shd w:val="clear" w:color="auto" w:fill="auto"/>
            <w:vAlign w:val="center"/>
          </w:tcPr>
          <w:p w14:paraId="453A712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vAlign w:val="center"/>
          </w:tcPr>
          <w:p w14:paraId="4FE2F05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2F4B384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3FB6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2D5AA87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continue"/>
            <w:shd w:val="clear" w:color="auto" w:fill="auto"/>
            <w:vAlign w:val="center"/>
          </w:tcPr>
          <w:p w14:paraId="28C4552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vMerge w:val="continue"/>
            <w:shd w:val="clear" w:color="auto" w:fill="auto"/>
            <w:vAlign w:val="center"/>
          </w:tcPr>
          <w:p w14:paraId="4F25D77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shd w:val="clear" w:color="auto" w:fill="auto"/>
            <w:vAlign w:val="center"/>
          </w:tcPr>
          <w:p w14:paraId="5036A49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4" w:type="dxa"/>
            <w:vMerge w:val="continue"/>
            <w:shd w:val="clear" w:color="auto" w:fill="auto"/>
            <w:vAlign w:val="center"/>
          </w:tcPr>
          <w:p w14:paraId="31BFA2C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vAlign w:val="center"/>
          </w:tcPr>
          <w:p w14:paraId="60B1B9E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796C48F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1130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52DA1CE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14:paraId="645F05B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医学影像学(双山医院）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14:paraId="459F9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581CB04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vMerge w:val="restart"/>
            <w:shd w:val="clear" w:color="auto" w:fill="auto"/>
            <w:vAlign w:val="center"/>
          </w:tcPr>
          <w:p w14:paraId="3FC738B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医学影像学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14:paraId="48D5CFC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5FE58FD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62FC5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67A568B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continue"/>
            <w:shd w:val="clear" w:color="auto" w:fill="auto"/>
            <w:vAlign w:val="center"/>
          </w:tcPr>
          <w:p w14:paraId="689C691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vMerge w:val="continue"/>
            <w:shd w:val="clear" w:color="auto" w:fill="auto"/>
            <w:vAlign w:val="center"/>
          </w:tcPr>
          <w:p w14:paraId="2E6BD17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shd w:val="clear" w:color="auto" w:fill="auto"/>
            <w:vAlign w:val="center"/>
          </w:tcPr>
          <w:p w14:paraId="0B719DB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4" w:type="dxa"/>
            <w:vMerge w:val="continue"/>
            <w:shd w:val="clear" w:color="auto" w:fill="auto"/>
            <w:vAlign w:val="center"/>
          </w:tcPr>
          <w:p w14:paraId="7EFD430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vAlign w:val="center"/>
          </w:tcPr>
          <w:p w14:paraId="6014485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0340903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518C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5924035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continue"/>
            <w:shd w:val="clear" w:color="auto" w:fill="auto"/>
            <w:vAlign w:val="center"/>
          </w:tcPr>
          <w:p w14:paraId="336FDA6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vMerge w:val="continue"/>
            <w:shd w:val="clear" w:color="auto" w:fill="auto"/>
            <w:vAlign w:val="center"/>
          </w:tcPr>
          <w:p w14:paraId="3817179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shd w:val="clear" w:color="auto" w:fill="auto"/>
            <w:vAlign w:val="center"/>
          </w:tcPr>
          <w:p w14:paraId="5A4D19E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4" w:type="dxa"/>
            <w:vMerge w:val="continue"/>
            <w:shd w:val="clear" w:color="auto" w:fill="auto"/>
            <w:vAlign w:val="center"/>
          </w:tcPr>
          <w:p w14:paraId="29CCA35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vAlign w:val="center"/>
          </w:tcPr>
          <w:p w14:paraId="4E86AA9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6A2ACB4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431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546" w:type="dxa"/>
            <w:vMerge w:val="restart"/>
            <w:shd w:val="clear" w:color="auto" w:fill="auto"/>
            <w:vAlign w:val="center"/>
          </w:tcPr>
          <w:p w14:paraId="232B0F0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山东颐养健康集团肥城医院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65CD31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5AF4C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1A1826D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45968B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临床医学相关专业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4BD583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肥城市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14:paraId="33BF7BC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孟老师</w:t>
            </w: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0538-3158947、17864871997</w:t>
            </w:r>
          </w:p>
        </w:tc>
      </w:tr>
      <w:tr w14:paraId="3B93C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5E76101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14:paraId="121BB70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14:paraId="66777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514A475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专科及以上</w:t>
            </w:r>
          </w:p>
        </w:tc>
        <w:tc>
          <w:tcPr>
            <w:tcW w:w="2854" w:type="dxa"/>
            <w:vMerge w:val="restart"/>
            <w:shd w:val="clear" w:color="auto" w:fill="auto"/>
            <w:vAlign w:val="center"/>
          </w:tcPr>
          <w:p w14:paraId="388E8CD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临床医学相关专业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14:paraId="47B54E0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肥城市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276A146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5FE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52887B3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continue"/>
            <w:shd w:val="clear" w:color="auto" w:fill="auto"/>
            <w:vAlign w:val="center"/>
          </w:tcPr>
          <w:p w14:paraId="56B9371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vMerge w:val="continue"/>
            <w:shd w:val="clear" w:color="auto" w:fill="auto"/>
            <w:vAlign w:val="center"/>
          </w:tcPr>
          <w:p w14:paraId="54C2C80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shd w:val="clear" w:color="auto" w:fill="auto"/>
            <w:vAlign w:val="center"/>
          </w:tcPr>
          <w:p w14:paraId="0BDB3BD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4" w:type="dxa"/>
            <w:vMerge w:val="continue"/>
            <w:shd w:val="clear" w:color="auto" w:fill="auto"/>
            <w:vAlign w:val="center"/>
          </w:tcPr>
          <w:p w14:paraId="28CEA4D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vAlign w:val="center"/>
          </w:tcPr>
          <w:p w14:paraId="11AF44F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5C1A7F5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17C3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0E0B4EB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continue"/>
            <w:shd w:val="clear" w:color="auto" w:fill="auto"/>
            <w:vAlign w:val="center"/>
          </w:tcPr>
          <w:p w14:paraId="2210BB3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vMerge w:val="continue"/>
            <w:shd w:val="clear" w:color="auto" w:fill="auto"/>
            <w:vAlign w:val="center"/>
          </w:tcPr>
          <w:p w14:paraId="5A465CF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shd w:val="clear" w:color="auto" w:fill="auto"/>
            <w:vAlign w:val="center"/>
          </w:tcPr>
          <w:p w14:paraId="7D12748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4" w:type="dxa"/>
            <w:vMerge w:val="continue"/>
            <w:shd w:val="clear" w:color="auto" w:fill="auto"/>
            <w:vAlign w:val="center"/>
          </w:tcPr>
          <w:p w14:paraId="399D282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vAlign w:val="center"/>
          </w:tcPr>
          <w:p w14:paraId="37D483B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6BFADEF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EFF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142F867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14:paraId="5A00B01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麻醉师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14:paraId="477AD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039A217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vMerge w:val="restart"/>
            <w:shd w:val="clear" w:color="auto" w:fill="auto"/>
            <w:vAlign w:val="center"/>
          </w:tcPr>
          <w:p w14:paraId="230E54A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麻醉学专业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14:paraId="7B25963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肥城市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08D8F12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1F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3D477B6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continue"/>
            <w:shd w:val="clear" w:color="auto" w:fill="auto"/>
            <w:vAlign w:val="center"/>
          </w:tcPr>
          <w:p w14:paraId="0730B68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vMerge w:val="continue"/>
            <w:shd w:val="clear" w:color="auto" w:fill="auto"/>
            <w:vAlign w:val="center"/>
          </w:tcPr>
          <w:p w14:paraId="1B39016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shd w:val="clear" w:color="auto" w:fill="auto"/>
            <w:vAlign w:val="center"/>
          </w:tcPr>
          <w:p w14:paraId="0C78F3E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4" w:type="dxa"/>
            <w:vMerge w:val="continue"/>
            <w:shd w:val="clear" w:color="auto" w:fill="auto"/>
            <w:vAlign w:val="center"/>
          </w:tcPr>
          <w:p w14:paraId="314323B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vAlign w:val="center"/>
          </w:tcPr>
          <w:p w14:paraId="48A0F05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50003CD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8187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0BC57A4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14:paraId="62CA65C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医学影像诊断</w:t>
            </w: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（彩超方向）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14:paraId="6C483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553E129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vMerge w:val="restart"/>
            <w:shd w:val="clear" w:color="auto" w:fill="auto"/>
            <w:vAlign w:val="center"/>
          </w:tcPr>
          <w:p w14:paraId="4B42235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医学影像学、临床医学相关专业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14:paraId="35F1864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肥城市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3CEE867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A427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1F3D8C7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continue"/>
            <w:shd w:val="clear" w:color="auto" w:fill="auto"/>
            <w:vAlign w:val="center"/>
          </w:tcPr>
          <w:p w14:paraId="7943A76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vMerge w:val="continue"/>
            <w:shd w:val="clear" w:color="auto" w:fill="auto"/>
            <w:vAlign w:val="center"/>
          </w:tcPr>
          <w:p w14:paraId="305CFD7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shd w:val="clear" w:color="auto" w:fill="auto"/>
            <w:vAlign w:val="center"/>
          </w:tcPr>
          <w:p w14:paraId="6F6FB9D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4" w:type="dxa"/>
            <w:vMerge w:val="continue"/>
            <w:shd w:val="clear" w:color="auto" w:fill="auto"/>
            <w:vAlign w:val="center"/>
          </w:tcPr>
          <w:p w14:paraId="67175DA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vAlign w:val="center"/>
          </w:tcPr>
          <w:p w14:paraId="51E3053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60CC6CC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67095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137DD8A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3E81445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医学影像诊断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0EB0D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F33757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8B4DEC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医学影像学、临床医学相关专业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8D2D71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肥城市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4898F7A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589D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546" w:type="dxa"/>
            <w:vMerge w:val="restart"/>
            <w:shd w:val="clear" w:color="auto" w:fill="auto"/>
            <w:vAlign w:val="center"/>
          </w:tcPr>
          <w:p w14:paraId="1713513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山东颐养健康集团枣庄医院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F495BF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873C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ADF053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16FCFC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003CF1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14:paraId="6868413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张老师</w:t>
            </w: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0632-4071420</w:t>
            </w:r>
          </w:p>
        </w:tc>
      </w:tr>
      <w:tr w14:paraId="0CF334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2A10584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547EF5D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76892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EA77C9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76487C9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1CA54D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3322E9A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C7299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2775AE0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14:paraId="2DD0FB8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中医医师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14:paraId="687A8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5CBBBD7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vMerge w:val="restart"/>
            <w:shd w:val="clear" w:color="auto" w:fill="auto"/>
            <w:vAlign w:val="center"/>
          </w:tcPr>
          <w:p w14:paraId="6C38FA1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14:paraId="243D97B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3E30E4D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E2FA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12BB4B7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continue"/>
            <w:shd w:val="clear" w:color="auto" w:fill="auto"/>
            <w:vAlign w:val="center"/>
          </w:tcPr>
          <w:p w14:paraId="01A7671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vMerge w:val="continue"/>
            <w:shd w:val="clear" w:color="auto" w:fill="auto"/>
            <w:vAlign w:val="center"/>
          </w:tcPr>
          <w:p w14:paraId="79AD580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shd w:val="clear" w:color="auto" w:fill="auto"/>
            <w:vAlign w:val="center"/>
          </w:tcPr>
          <w:p w14:paraId="08D7388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4" w:type="dxa"/>
            <w:vMerge w:val="continue"/>
            <w:shd w:val="clear" w:color="auto" w:fill="auto"/>
            <w:vAlign w:val="center"/>
          </w:tcPr>
          <w:p w14:paraId="69440AD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vAlign w:val="center"/>
          </w:tcPr>
          <w:p w14:paraId="7F7CA38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5B553C2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D7255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0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18C2E50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12B2815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针灸 推拿医师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B3AC4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0DB63DE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7D4DADA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针灸推拿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709E21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75A0CFF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EC5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1B6924D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14:paraId="0A6FE60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影像诊断医师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14:paraId="0141F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045930E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vMerge w:val="restart"/>
            <w:shd w:val="clear" w:color="auto" w:fill="auto"/>
            <w:vAlign w:val="center"/>
          </w:tcPr>
          <w:p w14:paraId="2579602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影像诊断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14:paraId="2AAD333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1D145B5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A1A2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66C738C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continue"/>
            <w:shd w:val="clear" w:color="auto" w:fill="auto"/>
            <w:vAlign w:val="center"/>
          </w:tcPr>
          <w:p w14:paraId="1E5CC5C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vMerge w:val="continue"/>
            <w:shd w:val="clear" w:color="auto" w:fill="auto"/>
            <w:vAlign w:val="center"/>
          </w:tcPr>
          <w:p w14:paraId="219B7B0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shd w:val="clear" w:color="auto" w:fill="auto"/>
            <w:vAlign w:val="center"/>
          </w:tcPr>
          <w:p w14:paraId="6289B98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4" w:type="dxa"/>
            <w:vMerge w:val="continue"/>
            <w:shd w:val="clear" w:color="auto" w:fill="auto"/>
            <w:vAlign w:val="center"/>
          </w:tcPr>
          <w:p w14:paraId="30B153C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vAlign w:val="center"/>
          </w:tcPr>
          <w:p w14:paraId="057FDEA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2588575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0984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632CA04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continue"/>
            <w:shd w:val="clear" w:color="auto" w:fill="auto"/>
            <w:vAlign w:val="center"/>
          </w:tcPr>
          <w:p w14:paraId="4F72E97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vMerge w:val="continue"/>
            <w:shd w:val="clear" w:color="auto" w:fill="auto"/>
            <w:vAlign w:val="center"/>
          </w:tcPr>
          <w:p w14:paraId="1C1518B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shd w:val="clear" w:color="auto" w:fill="auto"/>
            <w:vAlign w:val="center"/>
          </w:tcPr>
          <w:p w14:paraId="509E58A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4" w:type="dxa"/>
            <w:vMerge w:val="continue"/>
            <w:shd w:val="clear" w:color="auto" w:fill="auto"/>
            <w:vAlign w:val="center"/>
          </w:tcPr>
          <w:p w14:paraId="0F704E2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vAlign w:val="center"/>
          </w:tcPr>
          <w:p w14:paraId="70CB4AC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159217E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A538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restart"/>
            <w:shd w:val="clear" w:color="auto" w:fill="auto"/>
            <w:vAlign w:val="center"/>
          </w:tcPr>
          <w:p w14:paraId="393ABF5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山东颐养健康集团新泰医院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9299BC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437F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2DF6B7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629ABAB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D80E54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新泰市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14:paraId="75B9E3A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徐老师13792125116</w:t>
            </w:r>
          </w:p>
        </w:tc>
      </w:tr>
      <w:tr w14:paraId="3C821D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12084C6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1270E02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EB2D4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2A424A7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E7BB8E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中医学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FB438A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新泰市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2B18BA4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4B0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6070C14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39F9477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02E73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225CA0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2A62753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6712F3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新泰市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401840C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EE9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753E0FE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4B91EAA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4E70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31FCB2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71EA83E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康复医学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D13DBC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新泰市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2FE7CDA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526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3F2E71E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77AC605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             （医学影像）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1CD8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30C072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1E7636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4B0803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新泰市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7DF12FA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BD131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00CEA06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246E523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           （超声方向）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2FC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D5447B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62E4816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B22B05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新泰市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5662856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D71C2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restart"/>
            <w:shd w:val="clear" w:color="auto" w:fill="auto"/>
            <w:vAlign w:val="center"/>
          </w:tcPr>
          <w:p w14:paraId="0F2DE9A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山东颐养健康集团怡欣医疗发展有限公司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6590D3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DF4AD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0425295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2D6A5C4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药学、中药学及相关专业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380976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14:paraId="70D170B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郑老师15953453690</w:t>
            </w:r>
          </w:p>
        </w:tc>
      </w:tr>
      <w:tr w14:paraId="210F7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79E8400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14:paraId="0BF8970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医师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14:paraId="2F1BC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00922E6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vMerge w:val="restart"/>
            <w:shd w:val="clear" w:color="auto" w:fill="auto"/>
            <w:vAlign w:val="center"/>
          </w:tcPr>
          <w:p w14:paraId="09D28A0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临床医学、中医学、针灸推拿医学、医学影像诊断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14:paraId="187BFD2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2459B14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299C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1FF622A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continue"/>
            <w:shd w:val="clear" w:color="auto" w:fill="auto"/>
            <w:vAlign w:val="center"/>
          </w:tcPr>
          <w:p w14:paraId="003BAE0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vMerge w:val="continue"/>
            <w:shd w:val="clear" w:color="auto" w:fill="auto"/>
            <w:vAlign w:val="center"/>
          </w:tcPr>
          <w:p w14:paraId="0AA0252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shd w:val="clear" w:color="auto" w:fill="auto"/>
            <w:vAlign w:val="center"/>
          </w:tcPr>
          <w:p w14:paraId="246C80C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4" w:type="dxa"/>
            <w:vMerge w:val="continue"/>
            <w:shd w:val="clear" w:color="auto" w:fill="auto"/>
            <w:vAlign w:val="center"/>
          </w:tcPr>
          <w:p w14:paraId="4B368B3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vAlign w:val="center"/>
          </w:tcPr>
          <w:p w14:paraId="1504C06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21C0597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CFC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shd w:val="clear" w:color="auto" w:fill="auto"/>
            <w:vAlign w:val="center"/>
          </w:tcPr>
          <w:p w14:paraId="024616F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山东颐养健康集团新泰协庄医院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FDF332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临床医生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4642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084E898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29C7CDF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0928B3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新泰市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2E9F7C9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马老师13562815851</w:t>
            </w:r>
          </w:p>
        </w:tc>
      </w:tr>
      <w:tr w14:paraId="0DA7D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restart"/>
            <w:shd w:val="clear" w:color="auto" w:fill="auto"/>
            <w:vAlign w:val="center"/>
          </w:tcPr>
          <w:p w14:paraId="268CBB2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山东颐养健康集团逸乐医院管理有限公司</w:t>
            </w:r>
          </w:p>
        </w:tc>
        <w:tc>
          <w:tcPr>
            <w:tcW w:w="2227" w:type="dxa"/>
            <w:shd w:val="clear" w:color="auto" w:fill="auto"/>
            <w:noWrap/>
            <w:vAlign w:val="center"/>
          </w:tcPr>
          <w:p w14:paraId="163B9B3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影像诊断医师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0DBEB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3AF6E1F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2D5C059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临床医学、影像诊断医学等相关专业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5A3A857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14:paraId="3CB9EF3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刘老师13906409521</w:t>
            </w:r>
          </w:p>
        </w:tc>
      </w:tr>
      <w:tr w14:paraId="2DC1FB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342BFC9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noWrap/>
            <w:vAlign w:val="center"/>
          </w:tcPr>
          <w:p w14:paraId="38FE663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内科医师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41303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1BF00D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2F371A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临床医学相关专业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62E8BAC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31240E4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37D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78E794D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noWrap/>
            <w:vAlign w:val="center"/>
          </w:tcPr>
          <w:p w14:paraId="21CB7F7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外科医师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55426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0EEB8F1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25F26C8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临床医学相关专业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7D5B382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7819D77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9CDA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restart"/>
            <w:shd w:val="clear" w:color="auto" w:fill="auto"/>
            <w:vAlign w:val="center"/>
          </w:tcPr>
          <w:p w14:paraId="5A8ED92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山东颐养健康集团华丰医院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F0EB55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9D84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644933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F0118B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临床医学、超声医学、麻醉学等临床相关专业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D74BE6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14:paraId="72B30CE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崔老师18263832793</w:t>
            </w:r>
          </w:p>
        </w:tc>
      </w:tr>
      <w:tr w14:paraId="35A199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21443DA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575FAAA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影像医师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885F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3A25DE4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F92D72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临床医学、超声医学、影像诊断学等临床相关专业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F283BD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1F52544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A534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shd w:val="clear" w:color="auto" w:fill="auto"/>
            <w:vAlign w:val="center"/>
          </w:tcPr>
          <w:p w14:paraId="1FDA199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山东颐养健康集团滕南医院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837BC7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CF02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329383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C596E2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临床医学相关专业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7EFC39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4DCE749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雷老师  </w:t>
            </w: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0632-3027016</w:t>
            </w:r>
          </w:p>
        </w:tc>
      </w:tr>
      <w:tr w14:paraId="48C08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restart"/>
            <w:shd w:val="clear" w:color="auto" w:fill="auto"/>
            <w:vAlign w:val="center"/>
          </w:tcPr>
          <w:p w14:paraId="2412CE1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山东颐养健康集团新泰翟镇医院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53063C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临床外科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BF234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8CFCD4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12D8A3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临床医学相关专业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4A7450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新泰市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14:paraId="51274D7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张老师13792126061</w:t>
            </w:r>
          </w:p>
        </w:tc>
      </w:tr>
      <w:tr w14:paraId="012FE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6225468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6784947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临床内科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FBDA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A08A93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319675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临床医学相关专业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CDD462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新泰市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3B8B768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F26D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228E6B9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34C012D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放射科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AADB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0F2397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6944E58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医学影像与核医学、医学影像学专业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4D1ED6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新泰市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6451E8E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1C014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25CC3D5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02B4E2B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麻醉科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8967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53CDE2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257EB1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麻醉学专业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465575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新泰市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5BE2886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F163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restart"/>
            <w:shd w:val="clear" w:color="auto" w:fill="auto"/>
            <w:vAlign w:val="center"/>
          </w:tcPr>
          <w:p w14:paraId="40608D8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山东颐养健康集团新泰泉沟医院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940B48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麻醉医师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6F72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339308E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2FE8328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麻醉医学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844700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新泰市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14:paraId="6508233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卢老师 13953861997</w:t>
            </w:r>
          </w:p>
        </w:tc>
      </w:tr>
      <w:tr w14:paraId="7177D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4E781A0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2357A28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影像诊断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9A1B0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789A4F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05D58B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医学影像诊断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480BD8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新泰市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2E5BE65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8FB4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5343518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3EF5143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临床医学（内科）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5F29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4FB314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8D0238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2B0AA1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新泰市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5742E2C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ED7E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551CBFF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3FF7ED6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临床医学（外科）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0F7B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01BDF98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696934C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246BE9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新泰市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7975084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0A4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restart"/>
            <w:shd w:val="clear" w:color="auto" w:fill="auto"/>
            <w:vAlign w:val="center"/>
          </w:tcPr>
          <w:p w14:paraId="0B9D9BE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山东颐养健康集团新泰孙村医院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B43E17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FCB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3208790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40E7E8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05C56C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14:paraId="5B4A4C1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徐老师13562816368</w:t>
            </w:r>
          </w:p>
        </w:tc>
      </w:tr>
      <w:tr w14:paraId="20373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136BB7F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17452AB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影像诊断医师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E9DBD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5359B9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A6BF96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医学影像学专业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891DF3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泰安市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7900291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D091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shd w:val="clear" w:color="auto" w:fill="auto"/>
            <w:vAlign w:val="center"/>
          </w:tcPr>
          <w:p w14:paraId="4D105D0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山东颐养健康集团枣庄医院   （东郊医院）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5BF0CC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AFBB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3D966CF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DF01E4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46BCF7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7CAF082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郭老师</w:t>
            </w: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0632-3670836</w:t>
            </w:r>
          </w:p>
        </w:tc>
      </w:tr>
      <w:tr w14:paraId="64312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restart"/>
            <w:shd w:val="clear" w:color="auto" w:fill="auto"/>
            <w:vAlign w:val="center"/>
          </w:tcPr>
          <w:p w14:paraId="123C02A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山东颐养健康集团新曙光康复医院有限公司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EF0EC5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康复技师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26FF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147D5E0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7A3F5AA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针灸推拿、中医、康复治疗或运动医学相关专业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389A0B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14:paraId="25A2DFA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黄老师 15266340808</w:t>
            </w:r>
          </w:p>
        </w:tc>
      </w:tr>
      <w:tr w14:paraId="708BA5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6BE5489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00C794D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康复医师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BD5D6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C3C942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D180DB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临床医学、康复等相关专业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DA8F64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5858BD8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551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57DF56C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0B6D2F7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护士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AEB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27DA8F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AD0B00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护理学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535708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699EE37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35F5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8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6E07851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05F3B7F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影像科医师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323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834181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71633AA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临床医学、全科医学、影像学等医学相关专业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023468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烟台市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76BD7E1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7B2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restart"/>
            <w:shd w:val="clear" w:color="auto" w:fill="auto"/>
            <w:vAlign w:val="center"/>
          </w:tcPr>
          <w:p w14:paraId="02BACB7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山东颐养健康集团药业公司</w:t>
            </w:r>
          </w:p>
        </w:tc>
        <w:tc>
          <w:tcPr>
            <w:tcW w:w="2227" w:type="dxa"/>
            <w:vMerge w:val="restart"/>
            <w:shd w:val="clear" w:color="auto" w:fill="auto"/>
            <w:vAlign w:val="center"/>
          </w:tcPr>
          <w:p w14:paraId="34EA1F5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销售员</w:t>
            </w:r>
          </w:p>
        </w:tc>
        <w:tc>
          <w:tcPr>
            <w:tcW w:w="1154" w:type="dxa"/>
            <w:vMerge w:val="restart"/>
            <w:shd w:val="clear" w:color="auto" w:fill="auto"/>
            <w:vAlign w:val="center"/>
          </w:tcPr>
          <w:p w14:paraId="5587CB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251EAF9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54" w:type="dxa"/>
            <w:vMerge w:val="restart"/>
            <w:shd w:val="clear" w:color="auto" w:fill="auto"/>
            <w:vAlign w:val="center"/>
          </w:tcPr>
          <w:p w14:paraId="5680AB7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市场营销（医药方向）</w:t>
            </w:r>
          </w:p>
        </w:tc>
        <w:tc>
          <w:tcPr>
            <w:tcW w:w="1767" w:type="dxa"/>
            <w:vMerge w:val="restart"/>
            <w:shd w:val="clear" w:color="auto" w:fill="auto"/>
            <w:vAlign w:val="center"/>
          </w:tcPr>
          <w:p w14:paraId="6430A99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济南市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14:paraId="45B2944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李老师15066683361</w:t>
            </w:r>
          </w:p>
        </w:tc>
      </w:tr>
      <w:tr w14:paraId="5C2AC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46A324E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continue"/>
            <w:shd w:val="clear" w:color="auto" w:fill="auto"/>
            <w:vAlign w:val="center"/>
          </w:tcPr>
          <w:p w14:paraId="1E7B47D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vMerge w:val="continue"/>
            <w:shd w:val="clear" w:color="auto" w:fill="auto"/>
            <w:vAlign w:val="center"/>
          </w:tcPr>
          <w:p w14:paraId="17C2AD2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shd w:val="clear" w:color="auto" w:fill="auto"/>
            <w:vAlign w:val="center"/>
          </w:tcPr>
          <w:p w14:paraId="1E255C1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4" w:type="dxa"/>
            <w:vMerge w:val="continue"/>
            <w:shd w:val="clear" w:color="auto" w:fill="auto"/>
            <w:vAlign w:val="center"/>
          </w:tcPr>
          <w:p w14:paraId="23C92FD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vAlign w:val="center"/>
          </w:tcPr>
          <w:p w14:paraId="10D4F47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217368E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3A5B7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037110C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vMerge w:val="continue"/>
            <w:shd w:val="clear" w:color="auto" w:fill="auto"/>
            <w:vAlign w:val="center"/>
          </w:tcPr>
          <w:p w14:paraId="53F7B5E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154" w:type="dxa"/>
            <w:vMerge w:val="continue"/>
            <w:shd w:val="clear" w:color="auto" w:fill="auto"/>
            <w:vAlign w:val="center"/>
          </w:tcPr>
          <w:p w14:paraId="18AA1FC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79" w:type="dxa"/>
            <w:vMerge w:val="continue"/>
            <w:shd w:val="clear" w:color="auto" w:fill="auto"/>
            <w:vAlign w:val="center"/>
          </w:tcPr>
          <w:p w14:paraId="55B0D76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854" w:type="dxa"/>
            <w:vMerge w:val="continue"/>
            <w:shd w:val="clear" w:color="auto" w:fill="auto"/>
            <w:vAlign w:val="center"/>
          </w:tcPr>
          <w:p w14:paraId="15AB1FB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767" w:type="dxa"/>
            <w:vMerge w:val="continue"/>
            <w:shd w:val="clear" w:color="auto" w:fill="auto"/>
            <w:vAlign w:val="center"/>
          </w:tcPr>
          <w:p w14:paraId="16DA15A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481523E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A41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shd w:val="clear" w:color="auto" w:fill="auto"/>
            <w:vAlign w:val="center"/>
          </w:tcPr>
          <w:p w14:paraId="3480D8F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山东鲁华龙心生物科技股份有限公司（济宁华能制药厂有限公司）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785AB4B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地区经理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C4D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6F740B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9E60E1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市场营销、医学、药学等相关专业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4837FB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济宁市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68E3DA9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杨老师</w:t>
            </w: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0537-5150208</w:t>
            </w:r>
          </w:p>
        </w:tc>
      </w:tr>
      <w:tr w14:paraId="79787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shd w:val="clear" w:color="auto" w:fill="auto"/>
            <w:vAlign w:val="center"/>
          </w:tcPr>
          <w:p w14:paraId="0094347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山东康力医疗器械科技有限公司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B94F50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销售经理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BAA49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67A94C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2D19A0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市场营销、销售管理、企业管理、临床医学等相关专业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F85779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枣庄市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3765D7D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孙老师13127216667</w:t>
            </w:r>
          </w:p>
        </w:tc>
      </w:tr>
      <w:tr w14:paraId="007CC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restart"/>
            <w:shd w:val="clear" w:color="auto" w:fill="auto"/>
            <w:vAlign w:val="center"/>
          </w:tcPr>
          <w:p w14:paraId="038832F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6F22526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机械研发工程师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C341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256696D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本科、硕士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2DFBBD8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机械工程、机械设计制造及其自动化、材料成型及控制工程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4EED93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14:paraId="1F4E9C7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967BAB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F88921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DB415D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李德铭17615667351</w:t>
            </w:r>
          </w:p>
          <w:p w14:paraId="15EF622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both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0A771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57D78BD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7E69347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电气研发工程师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9E0EF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070176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本科、硕士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2A034AB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电气工程、自动化、控制科学与工程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E5E946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648499C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DDD3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0C43D46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0BB0885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软件研发工程师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F83C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C238C7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A2057C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计算机科学与技术、软件工程、数学与应用数学、信息与计算科学等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C1F16A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42ECA5F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1787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2F8B3C2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1A766BA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其他类研发工程师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7935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17A5F09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D74D63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无机化学、微生物、分子生物学、加速器物理、核物理、电磁微波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2C0A9A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553BBAB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63088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1B0A152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21788F1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工程管理岗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01C9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F9C2AC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D6C299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建筑电气与智能化、建筑环境与能源应用工程、土木工程、给排水科学与工程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211A1B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5E3CA40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87106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4BA22AC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3B1A99D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国际贸易岗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881D4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D11822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11F8C7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英语、俄语、法语、西班牙语、葡萄牙语、国际经济与贸易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3B7F5D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淄博、海外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6659165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005F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148E8F9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78D2397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市场营销岗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C626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1A81EF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3E26AE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专业不限，机电专业优先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04F31E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421E327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5C73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519BDAE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1F73651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运营管理岗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2BE14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2236690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747796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经济类，运营类、机电类专业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0AC526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2CDFC68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7FC7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2546" w:type="dxa"/>
            <w:vMerge w:val="restart"/>
            <w:shd w:val="clear" w:color="auto" w:fill="auto"/>
            <w:vAlign w:val="center"/>
          </w:tcPr>
          <w:p w14:paraId="44A5917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新华手术器械有限公司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1A1A50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销售外勤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628D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51E815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AD8C54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市场营销、国际经济与贸易、医疗等相关专业有限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2C50BF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14:paraId="02914A0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邱悦</w:t>
            </w: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0533-3595367</w:t>
            </w:r>
          </w:p>
        </w:tc>
      </w:tr>
      <w:tr w14:paraId="505E1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0366593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66A21DB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机械工程师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C5EC1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2B680BB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94FBB3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机械设计制造及其自动化、机械工程、机械设计及理论、机械电子工程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F7BE62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12D171E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133D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restart"/>
            <w:shd w:val="clear" w:color="auto" w:fill="auto"/>
            <w:vAlign w:val="center"/>
          </w:tcPr>
          <w:p w14:paraId="410E71C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山东新华莎罗雅生物技术有限公司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AB9715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研发工程师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043E6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9DDD57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2EB19DC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微生物类、化妆品科学与技术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134112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14:paraId="19A4E8D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崔丽云</w:t>
            </w: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15269366753</w:t>
            </w:r>
          </w:p>
        </w:tc>
      </w:tr>
      <w:tr w14:paraId="0CB40C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7DA8C3B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1364678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市场推广/</w:t>
            </w: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销售经理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B4D70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3538A0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3BCE43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337370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1B76F03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8B5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shd w:val="clear" w:color="auto" w:fill="auto"/>
            <w:vAlign w:val="center"/>
          </w:tcPr>
          <w:p w14:paraId="723891B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山东新华医用环保设备有限公司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93AB3B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销售外勤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5A812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AF7A2F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7E79FEC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营销、机电类专业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EA1EA3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62EE258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杨君13280619616</w:t>
            </w:r>
          </w:p>
        </w:tc>
      </w:tr>
      <w:tr w14:paraId="191802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shd w:val="clear" w:color="auto" w:fill="auto"/>
            <w:vAlign w:val="center"/>
          </w:tcPr>
          <w:p w14:paraId="293DF6D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上海远跃制药机械有限公司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147B086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容器工程师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69DCD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AE512F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53359E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过程装备与控制工程、制药工程、化学工程与工艺专业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5BC074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淄博市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1F9B33C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范守迁13764182301</w:t>
            </w:r>
          </w:p>
        </w:tc>
      </w:tr>
      <w:tr w14:paraId="7DC98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restart"/>
            <w:shd w:val="clear" w:color="auto" w:fill="auto"/>
            <w:vAlign w:val="center"/>
          </w:tcPr>
          <w:p w14:paraId="2BF97A4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新华医疗康复产业（西安）有限公司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53280F4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嵌入式设计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179C1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71A8AB6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707D67B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电子信息、通信、电气自动化、过程控制等相关专业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BCA54A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14:paraId="5AAEAA2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both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4724AE0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左强田13678637939</w:t>
            </w:r>
          </w:p>
          <w:p w14:paraId="076F5BF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665885A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BA13F3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both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4D7568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both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FCE743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左强田13678637939</w:t>
            </w:r>
          </w:p>
          <w:p w14:paraId="6FE5A31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E87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4FB583A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5854389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软件研发（算法）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7453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39716D1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4015F2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软件工程、计算机科学与技术、人工智能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B210AD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14F210C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EAED4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5B1BE5E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08A59C6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软件研发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E8DA4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87FD9A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FFCEB0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软件工程、计算机科学与技术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4BF20C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42282D9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97A63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72974E7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7A6FB13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运动控制算法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2BEA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2DCC005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1ECD72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计算机、控制工程、自动化、机械电子、机械工程等相关专业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69B7C78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50BF2A2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6CD10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23FDAE0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300D5ED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工艺研发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CF848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18D338C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92F6E4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机械制造及其自动化、机械工程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7C6248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24A3DE6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CFF1B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3498083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6639243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康复市场推广人员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1FD03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5073F7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60BFCBD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康复治疗学、中医康复、运动康复、中医等、中医药学等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2E0DA8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西安市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380EC09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92D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shd w:val="clear" w:color="auto" w:fill="auto"/>
            <w:vAlign w:val="center"/>
          </w:tcPr>
          <w:p w14:paraId="34253CC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北京威泰科生物技术有限公司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4E95995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销售代表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3BEB5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B47133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825935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专业不限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10C0A8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北京区域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3ADCE73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王苗13522963346</w:t>
            </w:r>
          </w:p>
        </w:tc>
      </w:tr>
      <w:tr w14:paraId="4BF41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restart"/>
            <w:shd w:val="clear" w:color="auto" w:fill="auto"/>
            <w:vAlign w:val="center"/>
          </w:tcPr>
          <w:p w14:paraId="1706A7F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F2517F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12D00F6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E7E30A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成都英德医药装备技术有限公司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0824D36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项目经理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30CA8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7C258C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2128941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建筑环境与能源应用工程、电气工程及其自动化、给排水工程、工程管理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826C33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14:paraId="498398C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肖世英18180621710</w:t>
            </w:r>
          </w:p>
        </w:tc>
      </w:tr>
      <w:tr w14:paraId="5C6518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772C3D7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59A3AC5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验证技术员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3827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C0FF64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76DD2C2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药学、化学、生物学相关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92A3B1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371F670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E4D3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2FB628C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4FCF1E9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工艺技术员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4D9C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580A61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2A4EDA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生物工程、生物技术、制药工程、化工工程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04EA9F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42C7732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8632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76C4E0C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72F402D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暖通技术员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B977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2B09D44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7295252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建筑环境与能源应用工程、能源与动力工程、机电一体化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0D9856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2FE9C66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1782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56172CD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74B22F4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电气技术员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C7424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3B98DF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6321FA9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电气技术、机电一体化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6F67F3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525AC68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9FA64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5C4D504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31E1B60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管道技术员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56859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6742CD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515A56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制药工程、生物工程专业、给排水、环境工程、化工工程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38DA985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14:paraId="7313A13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肖世英18180621710</w:t>
            </w:r>
          </w:p>
        </w:tc>
      </w:tr>
      <w:tr w14:paraId="1DC179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221145A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63C8354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成品检验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533A1B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12DBAC2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B36B2E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理工类专业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1E96B34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496C62F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2916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0B09D2D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22FA00C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自控工程师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E04F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805E86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6A6FCEE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机电一体化、电气自动化、自动化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C11B84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3ADE036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77926B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2AE8F3A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19C43E7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工艺设计师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DB87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4A5F54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611A3A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化学工程与工艺、生物工程、生物制药等相关专业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CBCA74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7D81626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462D2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4D355CD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68968D5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管道设计师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A1538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483FA64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14E053E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化学工程与工艺、生物工程、机械设计等相关专业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0F1AC8E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194FB25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B6778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552EFB4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5D27105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生产技术员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55A23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1642825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大专及以上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331EF5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生物制药、生物工程药学、药学、材料工程等相关专业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F3B699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成都市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0E2517C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30856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2546" w:type="dxa"/>
            <w:vMerge w:val="restart"/>
            <w:shd w:val="clear" w:color="auto" w:fill="auto"/>
            <w:vAlign w:val="center"/>
          </w:tcPr>
          <w:p w14:paraId="5730A2C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苏州浙远自动化工程技术有限公司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2FA601F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电气工程师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E8EA1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0A5908A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61EA33E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自动化、电气工程、控制科学与工程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504E6A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14:paraId="7FFB107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孙振鹏</w:t>
            </w: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17853336795</w:t>
            </w:r>
          </w:p>
        </w:tc>
      </w:tr>
      <w:tr w14:paraId="004F6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7B9D572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64EF59E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信息化工程师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2066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EE654C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43F0BDC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计算机应用技术、软件工程等相关专业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5C9B146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421EFCA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122FC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2546" w:type="dxa"/>
            <w:vMerge w:val="restart"/>
            <w:shd w:val="clear" w:color="auto" w:fill="auto"/>
            <w:vAlign w:val="center"/>
          </w:tcPr>
          <w:p w14:paraId="47CEE95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长春博迅生物技术有限责任公司</w:t>
            </w:r>
          </w:p>
        </w:tc>
        <w:tc>
          <w:tcPr>
            <w:tcW w:w="2227" w:type="dxa"/>
            <w:shd w:val="clear" w:color="auto" w:fill="auto"/>
            <w:vAlign w:val="center"/>
          </w:tcPr>
          <w:p w14:paraId="322D447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初级研发员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6D839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2F70AFC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硕士研究生及以上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F920B0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医学专业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7FDBFE3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14:paraId="6A1A041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曹洪洲0431-80535780</w:t>
            </w:r>
          </w:p>
        </w:tc>
      </w:tr>
      <w:tr w14:paraId="45F5B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3663021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66601DB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营销区域经理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79591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3B19478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018E539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医学相关专业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E374AB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5CE4DCB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5196B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7D40997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011D6D4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设备工程师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0F5A7F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5E833D1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EDEA65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医学相关专业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4501AAD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全国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2E38BA3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0ACE6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1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5620C09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vAlign w:val="center"/>
          </w:tcPr>
          <w:p w14:paraId="46ADE45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医学策划专员</w:t>
            </w:r>
          </w:p>
        </w:tc>
        <w:tc>
          <w:tcPr>
            <w:tcW w:w="1154" w:type="dxa"/>
            <w:shd w:val="clear" w:color="auto" w:fill="auto"/>
            <w:vAlign w:val="center"/>
          </w:tcPr>
          <w:p w14:paraId="4051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33B0A384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06F6AAC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医学、检验类相关专业优先，其他生物类专业择优</w:t>
            </w:r>
          </w:p>
        </w:tc>
        <w:tc>
          <w:tcPr>
            <w:tcW w:w="1767" w:type="dxa"/>
            <w:shd w:val="clear" w:color="auto" w:fill="auto"/>
            <w:vAlign w:val="center"/>
          </w:tcPr>
          <w:p w14:paraId="2ACE6AF2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长春市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0C58423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EFDB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restart"/>
            <w:shd w:val="clear" w:color="auto" w:fill="auto"/>
            <w:vAlign w:val="center"/>
          </w:tcPr>
          <w:p w14:paraId="1A4E693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颐养健康实业集团有限公司</w:t>
            </w:r>
          </w:p>
        </w:tc>
        <w:tc>
          <w:tcPr>
            <w:tcW w:w="2227" w:type="dxa"/>
            <w:shd w:val="clear" w:color="auto" w:fill="auto"/>
            <w:noWrap/>
            <w:vAlign w:val="center"/>
          </w:tcPr>
          <w:p w14:paraId="7A493563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会计岗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6F75E2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14:paraId="6EAA431B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B59BB3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会计学、财务管理相关专业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137BAA3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海南海口</w:t>
            </w:r>
          </w:p>
        </w:tc>
        <w:tc>
          <w:tcPr>
            <w:tcW w:w="2047" w:type="dxa"/>
            <w:vMerge w:val="restart"/>
            <w:shd w:val="clear" w:color="auto" w:fill="auto"/>
            <w:vAlign w:val="center"/>
          </w:tcPr>
          <w:p w14:paraId="7E9B05A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韩原育18976471272</w:t>
            </w:r>
          </w:p>
        </w:tc>
      </w:tr>
      <w:tr w14:paraId="73893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6BE4705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noWrap/>
            <w:vAlign w:val="center"/>
          </w:tcPr>
          <w:p w14:paraId="47725850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综合岗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3F4719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14:paraId="20883F0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618E95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行政管理、汉语言文学、中文等相关专业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62B22B2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海南海口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16B67D18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0E11EF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40589C7A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noWrap/>
            <w:vAlign w:val="center"/>
          </w:tcPr>
          <w:p w14:paraId="57B46C8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商务执行岗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218C1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14:paraId="4C549C37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3363039E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国际经济与贸易、经济学、商务英语、国际商务等相关专业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0202916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海南海口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7C97B805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231397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0" w:hRule="atLeast"/>
        </w:trPr>
        <w:tc>
          <w:tcPr>
            <w:tcW w:w="2546" w:type="dxa"/>
            <w:vMerge w:val="continue"/>
            <w:shd w:val="clear" w:color="auto" w:fill="auto"/>
            <w:vAlign w:val="center"/>
          </w:tcPr>
          <w:p w14:paraId="375B57C6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227" w:type="dxa"/>
            <w:shd w:val="clear" w:color="auto" w:fill="auto"/>
            <w:noWrap/>
            <w:vAlign w:val="center"/>
          </w:tcPr>
          <w:p w14:paraId="1C16750F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法务风控岗</w:t>
            </w:r>
          </w:p>
        </w:tc>
        <w:tc>
          <w:tcPr>
            <w:tcW w:w="1154" w:type="dxa"/>
            <w:shd w:val="clear" w:color="auto" w:fill="auto"/>
            <w:noWrap/>
            <w:vAlign w:val="center"/>
          </w:tcPr>
          <w:p w14:paraId="7D3FCD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579" w:type="dxa"/>
            <w:shd w:val="clear" w:color="auto" w:fill="auto"/>
            <w:noWrap/>
            <w:vAlign w:val="center"/>
          </w:tcPr>
          <w:p w14:paraId="2BD80FB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2854" w:type="dxa"/>
            <w:shd w:val="clear" w:color="auto" w:fill="auto"/>
            <w:vAlign w:val="center"/>
          </w:tcPr>
          <w:p w14:paraId="5C11AABD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法学、法律等相关专业</w:t>
            </w:r>
          </w:p>
        </w:tc>
        <w:tc>
          <w:tcPr>
            <w:tcW w:w="1767" w:type="dxa"/>
            <w:shd w:val="clear" w:color="auto" w:fill="auto"/>
            <w:noWrap/>
            <w:vAlign w:val="center"/>
          </w:tcPr>
          <w:p w14:paraId="4F37B149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海南海口</w:t>
            </w:r>
          </w:p>
        </w:tc>
        <w:tc>
          <w:tcPr>
            <w:tcW w:w="2047" w:type="dxa"/>
            <w:vMerge w:val="continue"/>
            <w:shd w:val="clear" w:color="auto" w:fill="auto"/>
            <w:vAlign w:val="center"/>
          </w:tcPr>
          <w:p w14:paraId="3FE0E101">
            <w:pPr>
              <w:keepNext w:val="0"/>
              <w:keepLines w:val="0"/>
              <w:widowControl/>
              <w:suppressLineNumbers w:val="0"/>
              <w:snapToGrid/>
              <w:spacing w:line="240" w:lineRule="auto"/>
              <w:jc w:val="center"/>
              <w:textAlignment w:val="center"/>
              <w:rPr>
                <w:rFonts w:hint="eastAsia" w:ascii="仿宋_GB2312" w:hAnsi="Arial" w:eastAsia="仿宋_GB2312" w:cs="仿宋_GB2312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 w14:paraId="4CDCDB7A">
      <w:pPr>
        <w:jc w:val="center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56"/>
          <w:szCs w:val="56"/>
          <w:u w:val="none"/>
          <w:lang w:val="en-US" w:eastAsia="zh-CN" w:bidi="ar"/>
        </w:rPr>
      </w:pPr>
    </w:p>
    <w:sectPr>
      <w:footerReference r:id="rId5" w:type="default"/>
      <w:pgSz w:w="16838" w:h="11906" w:orient="landscape"/>
      <w:pgMar w:top="1800" w:right="1440" w:bottom="1800" w:left="1440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B61191F6-2C9B-4306-BEF0-CED951EE7865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198B2A6A-7BE4-43E1-8E6F-C827BE30E81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AC948E0B-ECAB-4765-9929-51A058F707C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7309A00A-623B-4028-A45D-E9A38110C90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FBA97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C1D26A">
                          <w:pPr>
                            <w:pStyle w:val="4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C1D26A">
                    <w:pPr>
                      <w:pStyle w:val="4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00" w:lineRule="auto"/>
      </w:pPr>
      <w:r>
        <w:separator/>
      </w:r>
    </w:p>
  </w:footnote>
  <w:footnote w:type="continuationSeparator" w:id="1">
    <w:p>
      <w:pPr>
        <w:spacing w:line="30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CF6787"/>
    <w:rsid w:val="07497EC2"/>
    <w:rsid w:val="09EA2E47"/>
    <w:rsid w:val="189122E9"/>
    <w:rsid w:val="2971359D"/>
    <w:rsid w:val="329B50FF"/>
    <w:rsid w:val="3B927F7B"/>
    <w:rsid w:val="4CCF6787"/>
    <w:rsid w:val="70857751"/>
    <w:rsid w:val="7989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300" w:lineRule="auto"/>
      <w:jc w:val="both"/>
    </w:pPr>
    <w:rPr>
      <w:rFonts w:ascii="Times New Roman" w:hAnsi="Times New Roman" w:eastAsia="宋体" w:cstheme="minorBidi"/>
      <w:kern w:val="2"/>
      <w:sz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0" w:beforeLines="0" w:beforeAutospacing="0" w:after="10" w:afterLines="0" w:afterAutospacing="0" w:line="360" w:lineRule="auto"/>
      <w:outlineLvl w:val="0"/>
    </w:pPr>
    <w:rPr>
      <w:rFonts w:ascii="Times New Roman" w:hAnsi="Times New Roman" w:eastAsia="黑体" w:cs="Times New Roman"/>
      <w:kern w:val="44"/>
      <w:sz w:val="30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10" w:beforeLines="0" w:beforeAutospacing="0" w:after="10" w:afterLines="0" w:afterAutospacing="0" w:line="360" w:lineRule="auto"/>
      <w:outlineLvl w:val="1"/>
    </w:pPr>
    <w:rPr>
      <w:rFonts w:ascii="Arial" w:hAnsi="Arial" w:eastAsia="黑体" w:cs="Times New Roman"/>
      <w:sz w:val="28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3621</Words>
  <Characters>4050</Characters>
  <Lines>0</Lines>
  <Paragraphs>0</Paragraphs>
  <TotalTime>6</TotalTime>
  <ScaleCrop>false</ScaleCrop>
  <LinksUpToDate>false</LinksUpToDate>
  <CharactersWithSpaces>4156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2025-03-25T08:14:00Z</dcterms:created>
  <dc:creator>田昊天</dc:creator>
  <cp:lastModifiedBy>田昊天</cp:lastModifiedBy>
  <cp:lastPrinted>2025-03-26T00:38:00Z</cp:lastPrinted>
  <dcterms:modified xsi:type="dcterms:W3CDTF">2025-03-26T15:22:13Z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564E1F5D41D249708E7B71429A1AD7F9_11</vt:lpwstr>
  </property>
  <property fmtid="{D5CDD505-2E9C-101B-9397-08002B2CF9AE}" pid="4" name="KSOTemplateDocerSaveRecord">
    <vt:lpwstr>eyJoZGlkIjoiOWM4ZjFlYzZkMTk1ZmE1NjdiOGIyNGNmNjc2NzdhMmEiLCJ1c2VySWQiOiIzMzgzMTUzODkifQ==</vt:lpwstr>
  </property>
</Properties>
</file>