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79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Style w:val="4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附件：《新乡市康复</w:t>
      </w:r>
      <w:r>
        <w:rPr>
          <w:rStyle w:val="4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劳务派遣人员报名登记表暨承诺书</w:t>
      </w:r>
      <w:r>
        <w:rPr>
          <w:rStyle w:val="4"/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highlight w:val="none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》</w:t>
      </w:r>
    </w:p>
    <w:p w14:paraId="0917A63D">
      <w:pPr>
        <w:pStyle w:val="5"/>
        <w:rPr>
          <w:rFonts w:hint="eastAsia"/>
          <w:lang w:eastAsia="zh-CN"/>
        </w:rPr>
      </w:pPr>
    </w:p>
    <w:tbl>
      <w:tblPr>
        <w:tblStyle w:val="2"/>
        <w:tblW w:w="9585" w:type="dxa"/>
        <w:tblInd w:w="-5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514"/>
        <w:gridCol w:w="465"/>
        <w:gridCol w:w="315"/>
        <w:gridCol w:w="705"/>
        <w:gridCol w:w="135"/>
        <w:gridCol w:w="225"/>
        <w:gridCol w:w="240"/>
        <w:gridCol w:w="465"/>
        <w:gridCol w:w="150"/>
        <w:gridCol w:w="525"/>
        <w:gridCol w:w="1095"/>
        <w:gridCol w:w="2040"/>
      </w:tblGrid>
      <w:tr w14:paraId="576E5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585" w:type="dxa"/>
            <w:gridSpan w:val="13"/>
            <w:tcBorders>
              <w:bottom w:val="single" w:color="auto" w:sz="4" w:space="0"/>
            </w:tcBorders>
            <w:shd w:val="clear" w:color="000000" w:fill="FFFFFF"/>
            <w:vAlign w:val="center"/>
          </w:tcPr>
          <w:p w14:paraId="0466F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40"/>
                <w:szCs w:val="4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40"/>
                <w:szCs w:val="40"/>
                <w:highlight w:val="none"/>
                <w:u w:val="none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新乡市康复</w:t>
            </w:r>
            <w:r>
              <w:rPr>
                <w:rStyle w:val="4"/>
                <w:rFonts w:hint="eastAsia" w:ascii="宋体" w:hAnsi="宋体" w:eastAsia="宋体" w:cs="宋体"/>
                <w:b/>
                <w:bCs w:val="0"/>
                <w:i w:val="0"/>
                <w:iCs w:val="0"/>
                <w:caps w:val="0"/>
                <w:color w:val="000000" w:themeColor="text1"/>
                <w:spacing w:val="0"/>
                <w:sz w:val="40"/>
                <w:szCs w:val="40"/>
                <w:highlight w:val="none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医院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40"/>
                <w:szCs w:val="40"/>
                <w:highlight w:val="none"/>
                <w14:textFill>
                  <w14:solidFill>
                    <w14:schemeClr w14:val="tx1"/>
                  </w14:solidFill>
                </w14:textFill>
              </w:rPr>
              <w:t>劳务派遣人员</w:t>
            </w:r>
          </w:p>
          <w:p w14:paraId="2C29D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40" w:lineRule="exact"/>
              <w:ind w:left="0" w:leftChars="0" w:firstLine="0" w:firstLineChars="0"/>
              <w:jc w:val="center"/>
              <w:textAlignment w:val="auto"/>
              <w:rPr>
                <w:rFonts w:hint="eastAsia" w:ascii="方正小标宋_GBK" w:eastAsia="方正小标宋_GBK"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40"/>
                <w:szCs w:val="40"/>
                <w:highlight w:val="none"/>
                <w14:textFill>
                  <w14:solidFill>
                    <w14:schemeClr w14:val="tx1"/>
                  </w14:solidFill>
                </w14:textFill>
              </w:rPr>
              <w:t>报名登记表暨承诺书</w:t>
            </w:r>
          </w:p>
        </w:tc>
      </w:tr>
      <w:tr w14:paraId="177DD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B9C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9E4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277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B68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938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出生日期  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28A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534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30D32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644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EC0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5D3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18B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89E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F06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CE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ABF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67A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8F3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04B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F5A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DD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16F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CFC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987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F23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2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0E0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66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DAB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3DF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教育经历</w:t>
            </w:r>
          </w:p>
          <w:p w14:paraId="6F51E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自高中起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8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954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546D5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5B8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78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D53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A7B3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49C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  <w:p w14:paraId="67C35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E6C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3A3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毕业证编号</w:t>
            </w:r>
          </w:p>
        </w:tc>
        <w:tc>
          <w:tcPr>
            <w:tcW w:w="45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CB9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2560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D58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执业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证书</w:t>
            </w:r>
          </w:p>
        </w:tc>
        <w:tc>
          <w:tcPr>
            <w:tcW w:w="78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83E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0307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B55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78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1C5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59D0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9DB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 w14:paraId="47F24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　</w:t>
            </w:r>
          </w:p>
        </w:tc>
        <w:tc>
          <w:tcPr>
            <w:tcW w:w="29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4BBD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5F6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紧急</w:t>
            </w:r>
          </w:p>
          <w:p w14:paraId="6BE54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联系人电话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9EC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B05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C33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个人特长及自我评价</w:t>
            </w:r>
          </w:p>
        </w:tc>
        <w:tc>
          <w:tcPr>
            <w:tcW w:w="78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9A8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67D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0D3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787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94C99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本人已经认真阅读并全面理解此次所有招聘的文件内容，确信本人符合本项考试报名条件。如果本人不符合考试报名条件但进行了报名，本人的报考资格、考试成绩无效，由此而产生的一切后果由本人个人承担；</w:t>
            </w:r>
          </w:p>
          <w:p w14:paraId="3DFF746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本人保证提交的报考申请材料真实、准确,如存在提供虚假材料的,一经查实,自愿自动取消报考资格；</w:t>
            </w:r>
          </w:p>
          <w:p w14:paraId="16CA101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本人身体健康，没有隐瞒任何病情，自愿参加报名、考试、体检等活动，不以身体等原因申请推迟有关活动，并愿意承担由此产生的一切后果；</w:t>
            </w:r>
          </w:p>
          <w:p w14:paraId="6EBCF4C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本人联系电话真实有效，保证在应聘整个活动期间随时保持电话畅通，因个人错过电话、不及时浏览网站通知等原因造成的一切后果，由本人承担；</w:t>
            </w:r>
          </w:p>
          <w:p w14:paraId="2396DC0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在本次应聘中的各个环节，能做到严肃考风考纪，遵守规章制度，服从工作人员管理。如果本人在应聘环节中有违纪违规行为，同意按有关规定接受处理。</w:t>
            </w:r>
          </w:p>
        </w:tc>
      </w:tr>
      <w:tr w14:paraId="15727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95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881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（报名人）签名：</w:t>
            </w:r>
          </w:p>
          <w:p w14:paraId="267796E5">
            <w:pPr>
              <w:pStyle w:val="5"/>
              <w:jc w:val="right"/>
              <w:rPr>
                <w:rFonts w:hint="eastAsia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年   月   日</w:t>
            </w:r>
          </w:p>
        </w:tc>
      </w:tr>
      <w:tr w14:paraId="0F438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95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F6E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注：1、此表须报名者本人认真填写，内容要真实，信息要完整，因填写错误或漏填造成的一切后果由报名者本人承担；</w:t>
            </w:r>
          </w:p>
          <w:p w14:paraId="2D651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2、报名人签名处须个人手写签名，不得打印或代签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60CE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left"/>
              <w:textAlignment w:val="auto"/>
              <w:rPr>
                <w:rFonts w:hint="default" w:ascii="仿宋" w:hAnsi="仿宋" w:eastAsia="仿宋" w:cs="宋体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3、需张贴本人近期免冠彩色1寸照片。</w:t>
            </w:r>
          </w:p>
        </w:tc>
      </w:tr>
    </w:tbl>
    <w:p w14:paraId="3F88C7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DF6669"/>
    <w:multiLevelType w:val="singleLevel"/>
    <w:tmpl w:val="54DF666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546DD"/>
    <w:rsid w:val="10D5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2025-03-27T09:22:00Z</dcterms:created>
  <dc:creator>冥王星</dc:creator>
  <cp:lastModifiedBy>冥王星</cp:lastModifiedBy>
  <dcterms:modified xsi:type="dcterms:W3CDTF">2025-03-27T09:24:16Z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903780F788F6430082F1FCB687634EAF_11</vt:lpwstr>
  </property>
  <property fmtid="{D5CDD505-2E9C-101B-9397-08002B2CF9AE}" pid="4" name="KSOTemplateDocerSaveRecord">
    <vt:lpwstr>eyJoZGlkIjoiMjA2OWM2MGMwMGY0NWEwOWNiOTA3YjU0MmQ2MjJjNGQiLCJ1c2VySWQiOiI3ODYyMzg4ODUifQ==</vt:lpwstr>
  </property>
</Properties>
</file>