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880"/>
        <w:jc w:val="center"/>
        <w:rPr>
          <w:rFonts w:ascii="方正小标宋简体" w:eastAsia="方正小标宋简体"/>
          <w:sz w:val="44"/>
          <w:szCs w:val="32"/>
        </w:rPr>
      </w:pPr>
      <w:r w:rsidRPr="00AD1DD1">
        <w:rPr>
          <w:rFonts w:ascii="方正小标宋简体" w:eastAsia="方正小标宋简体" w:hint="eastAsia"/>
          <w:sz w:val="44"/>
          <w:szCs w:val="32"/>
        </w:rPr>
        <w:t>个人承诺书</w:t>
      </w:r>
    </w:p>
    <w:p w:rsidR="00AD1DD1" w:rsidRPr="00AD1DD1" w:rsidRDefault="00AD1DD1" w:rsidP="00AD1DD1">
      <w:pPr>
        <w:adjustRightInd w:val="0"/>
        <w:snapToGrid w:val="0"/>
        <w:spacing w:beforeLines="100" w:before="312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本人应聘</w:t>
      </w:r>
      <w:r w:rsidR="00FB0125" w:rsidRPr="00FB0125">
        <w:rPr>
          <w:rFonts w:ascii="仿宋_GB2312" w:eastAsia="仿宋_GB2312" w:hint="eastAsia"/>
          <w:color w:val="FF0000"/>
          <w:sz w:val="32"/>
          <w:szCs w:val="32"/>
        </w:rPr>
        <w:t>X</w:t>
      </w:r>
      <w:r w:rsidR="003B42C8">
        <w:rPr>
          <w:rFonts w:ascii="仿宋_GB2312" w:eastAsia="仿宋_GB2312"/>
          <w:color w:val="FF0000"/>
          <w:sz w:val="32"/>
          <w:szCs w:val="32"/>
        </w:rPr>
        <w:t>X</w:t>
      </w:r>
      <w:r w:rsidR="003B42C8">
        <w:rPr>
          <w:rFonts w:ascii="仿宋_GB2312" w:eastAsia="仿宋_GB2312" w:hint="eastAsia"/>
          <w:color w:val="FF0000"/>
          <w:sz w:val="32"/>
          <w:szCs w:val="32"/>
        </w:rPr>
        <w:t>公司X</w:t>
      </w:r>
      <w:r w:rsidR="003B42C8">
        <w:rPr>
          <w:rFonts w:ascii="仿宋_GB2312" w:eastAsia="仿宋_GB2312"/>
          <w:color w:val="FF0000"/>
          <w:sz w:val="32"/>
          <w:szCs w:val="32"/>
        </w:rPr>
        <w:t>X</w:t>
      </w:r>
      <w:r w:rsidRPr="003B42C8">
        <w:rPr>
          <w:rFonts w:ascii="仿宋_GB2312" w:eastAsia="仿宋_GB2312" w:hint="eastAsia"/>
          <w:color w:val="FF0000"/>
          <w:sz w:val="32"/>
          <w:szCs w:val="32"/>
        </w:rPr>
        <w:t>岗位</w:t>
      </w:r>
      <w:bookmarkStart w:id="0" w:name="_GoBack"/>
      <w:bookmarkEnd w:id="0"/>
      <w:r w:rsidRPr="00AD1DD1">
        <w:rPr>
          <w:rFonts w:ascii="仿宋_GB2312" w:eastAsia="仿宋_GB2312" w:hint="eastAsia"/>
          <w:sz w:val="32"/>
          <w:szCs w:val="32"/>
        </w:rPr>
        <w:t>，并郑重承诺</w:t>
      </w:r>
      <w:r w:rsidRPr="00AD1DD1">
        <w:rPr>
          <w:rFonts w:ascii="仿宋_GB2312" w:eastAsia="仿宋_GB2312" w:hint="eastAsia"/>
          <w:b/>
          <w:sz w:val="32"/>
          <w:szCs w:val="32"/>
        </w:rPr>
        <w:t>不存在</w:t>
      </w:r>
      <w:r>
        <w:rPr>
          <w:rFonts w:ascii="仿宋_GB2312" w:eastAsia="仿宋_GB2312" w:hint="eastAsia"/>
          <w:sz w:val="32"/>
          <w:szCs w:val="32"/>
        </w:rPr>
        <w:t>不能报名应聘的</w:t>
      </w:r>
      <w:r w:rsidRPr="00AD1DD1">
        <w:rPr>
          <w:rFonts w:ascii="仿宋_GB2312" w:eastAsia="仿宋_GB2312" w:hint="eastAsia"/>
          <w:sz w:val="32"/>
          <w:szCs w:val="32"/>
        </w:rPr>
        <w:t>如下情形：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1.因犯罪受过刑事处罚或正在接受司法调查的。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2.曾被开除党籍、公职的。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3.有严重劣迹行为受过党（团）纪、政纪、校（院）纪、军纪处分的或正在被公安机关、纪检监察机关立案侦查尚无结论的人员。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4.被依法列为失信联合惩戒对象的。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5.有法律规定不得录用为国有企业人员的其他情形的。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6.符合任职回避有关规定的。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本人保证以上承诺内容的真实性，如有虚假、瞒报或漏报的，本人愿意承担包括取消招聘资格及解除聘任关系等一切后果。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D1DD1" w:rsidRPr="00AD1DD1" w:rsidRDefault="00AD1DD1" w:rsidP="00B447B7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承诺人（手写签字）：</w:t>
      </w:r>
    </w:p>
    <w:p w:rsidR="00870B00" w:rsidRPr="00AD1DD1" w:rsidRDefault="00B447B7" w:rsidP="00B447B7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 w:rsidR="00AD1DD1" w:rsidRPr="00AD1DD1">
        <w:rPr>
          <w:rFonts w:ascii="仿宋_GB2312" w:eastAsia="仿宋_GB2312" w:hint="eastAsia"/>
          <w:sz w:val="32"/>
          <w:szCs w:val="32"/>
        </w:rPr>
        <w:t>日期：</w:t>
      </w:r>
    </w:p>
    <w:sectPr w:rsidR="00870B00" w:rsidRPr="00AD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53" w:rsidRDefault="003B3053" w:rsidP="00AD1DD1">
      <w:r>
        <w:separator/>
      </w:r>
    </w:p>
  </w:endnote>
  <w:endnote w:type="continuationSeparator" w:id="0">
    <w:p w:rsidR="003B3053" w:rsidRDefault="003B3053" w:rsidP="00AD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53" w:rsidRDefault="003B3053" w:rsidP="00AD1DD1">
      <w:r>
        <w:separator/>
      </w:r>
    </w:p>
  </w:footnote>
  <w:footnote w:type="continuationSeparator" w:id="0">
    <w:p w:rsidR="003B3053" w:rsidRDefault="003B3053" w:rsidP="00AD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DF"/>
    <w:rsid w:val="002648DF"/>
    <w:rsid w:val="003B3053"/>
    <w:rsid w:val="003B42C8"/>
    <w:rsid w:val="006313D0"/>
    <w:rsid w:val="00870B00"/>
    <w:rsid w:val="00AD1DD1"/>
    <w:rsid w:val="00B447B7"/>
    <w:rsid w:val="00DF2B59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6FD9F"/>
  <w15:chartTrackingRefBased/>
  <w15:docId w15:val="{AFF2DA1E-F063-4B9F-9F25-7FD986E4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韩帅</cp:lastModifiedBy>
  <cp:revision>6</cp:revision>
  <dcterms:created xsi:type="dcterms:W3CDTF">2024-12-26T07:01:00Z</dcterms:created>
  <dcterms:modified xsi:type="dcterms:W3CDTF">2025-03-06T08:46:00Z</dcterms:modified>
</cp:coreProperties>
</file>