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r>
        <w:rPr>
          <w:rFonts w:hint="eastAsia" w:ascii="Times New Roman" w:hAnsi="Times New Roman" w:eastAsia="黑体" w:cs="黑体"/>
          <w:sz w:val="32"/>
          <w:szCs w:val="40"/>
        </w:rPr>
        <w:t xml:space="preserve">附件2 </w:t>
      </w:r>
      <w:r>
        <w:rPr>
          <w:rFonts w:hint="eastAsia" w:ascii="Times New Roman" w:hAnsi="Times New Roman"/>
        </w:rPr>
        <w:t xml:space="preserve">          </w:t>
      </w:r>
    </w:p>
    <w:p>
      <w:pPr>
        <w:jc w:val="center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西林县人力资源和社会保障局202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年公开招聘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编外聘用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工作人员岗位计划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表</w:t>
      </w:r>
    </w:p>
    <w:tbl>
      <w:tblPr>
        <w:tblStyle w:val="4"/>
        <w:tblpPr w:leftFromText="180" w:rightFromText="180" w:vertAnchor="text" w:horzAnchor="page" w:tblpX="482" w:tblpY="155"/>
        <w:tblOverlap w:val="never"/>
        <w:tblW w:w="157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319"/>
        <w:gridCol w:w="1273"/>
        <w:gridCol w:w="864"/>
        <w:gridCol w:w="1275"/>
        <w:gridCol w:w="1225"/>
        <w:gridCol w:w="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招聘岗位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考试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劳动监察大队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工作人员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编外聘用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负责</w:t>
            </w:r>
            <w:r>
              <w:rPr>
                <w:rFonts w:hint="eastAsia" w:ascii="仿宋" w:hAnsi="仿宋" w:eastAsia="仿宋" w:cs="仿宋"/>
                <w:sz w:val="24"/>
                <w:shd w:val="clear" w:color="auto" w:fill="FFFFFF"/>
                <w:lang w:val="en-US" w:eastAsia="zh-CN"/>
              </w:rPr>
              <w:t>人社局办公室相关工作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无要求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大学本科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525353"/>
                <w:sz w:val="24"/>
                <w:shd w:val="clear" w:color="auto" w:fill="FFFFFF"/>
              </w:rPr>
              <w:t>中国汉语言文学及文秘类</w:t>
            </w:r>
            <w:bookmarkStart w:id="0" w:name="_GoBack"/>
            <w:bookmarkEnd w:id="0"/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西林县人力资源和社会保障局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8682141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Y2UzMWU3ZTZkOTA4MmJlZDI4NWM5MjEwYmQ4MWQifQ=="/>
  </w:docVars>
  <w:rsids>
    <w:rsidRoot w:val="1AA70C09"/>
    <w:rsid w:val="00CC4993"/>
    <w:rsid w:val="02EB617D"/>
    <w:rsid w:val="085F107B"/>
    <w:rsid w:val="0E05748E"/>
    <w:rsid w:val="1AA70C09"/>
    <w:rsid w:val="2DE86486"/>
    <w:rsid w:val="633844C2"/>
    <w:rsid w:val="6679085A"/>
    <w:rsid w:val="6BAD5759"/>
    <w:rsid w:val="71FB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2023-07-11T03:22:00Z</dcterms:created>
  <dc:creator>愿望强大</dc:creator>
  <cp:lastModifiedBy>睡睡呀</cp:lastModifiedBy>
  <dcterms:modified xsi:type="dcterms:W3CDTF">2024-08-28T01:03:59Z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147550AB532E49B285146B082298978B_11</vt:lpwstr>
  </property>
</Properties>
</file>