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附件:</w:t>
      </w:r>
    </w:p>
    <w:tbl>
      <w:tblPr>
        <w:tblStyle w:val="2"/>
        <w:tblW w:w="92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1514"/>
        <w:gridCol w:w="726"/>
        <w:gridCol w:w="1114"/>
        <w:gridCol w:w="89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Times New Roman" w:eastAsia="方正小标宋简体" w:cs="Times New Roman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40"/>
                <w:szCs w:val="40"/>
              </w:rPr>
              <w:t>商洛市商州区民政局2024年公开补充招聘</w:t>
            </w:r>
          </w:p>
          <w:p>
            <w:pPr>
              <w:widowControl/>
              <w:jc w:val="center"/>
              <w:rPr>
                <w:rFonts w:ascii="方正小标宋简体" w:hAnsi="Times New Roman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40"/>
                <w:szCs w:val="40"/>
              </w:rPr>
              <w:t>城镇社区专职工作人员应聘登记表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城镇社区专职工作人员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照片（请插入本人近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个月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寸免冠照片）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性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民   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移动电话号码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与报考岗位相关的工作年限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职称、职业资格及获得时间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是否为退役士兵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户籍所在地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家庭住址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7"/>
                <w:szCs w:val="27"/>
              </w:rPr>
              <w:t>教育经历（从最高学历填写）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学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月至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月至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月至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7"/>
                <w:szCs w:val="27"/>
              </w:rPr>
              <w:t>工作经历（从最近经历填写）</w:t>
            </w:r>
          </w:p>
        </w:tc>
      </w:tr>
      <w:tr>
        <w:trPr>
          <w:trHeight w:val="68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所在部门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证明人及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月至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部门：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职务：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 xml:space="preserve">证明人：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月至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部门：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职务：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 xml:space="preserve">证明人：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联系方式：</w:t>
            </w:r>
          </w:p>
        </w:tc>
      </w:tr>
      <w:tr>
        <w:trPr>
          <w:trHeight w:val="69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月至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Times New Roman"/>
                <w:kern w:val="0"/>
                <w:sz w:val="23"/>
                <w:szCs w:val="23"/>
              </w:rPr>
              <w:t xml:space="preserve">   年 月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部门：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职务：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 xml:space="preserve">证明人：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主要业绩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或成果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主要奖惩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7"/>
                <w:szCs w:val="27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与本人关系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30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3"/>
                <w:szCs w:val="23"/>
              </w:rPr>
              <w:t xml:space="preserve">声明：本表格所填写信息均真实有效，如有不实，本人愿接受用人单位或本次招聘组织机构做出的相应处理决定。                                    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57916D-B6DD-41F6-B04E-6993A9BE2E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7F85A6B-D68B-4C87-B5A9-E374FB7F0F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124636B-6446-4D11-A027-C5966FE70B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2CD482-79F9-4F6C-96CF-CD3F093ACA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jZkYzA0MDVjMDhmNmZjNTMzZmJlZjQ2ZTY0ZTgifQ=="/>
    <w:docVar w:name="KSO_WPS_MARK_KEY" w:val="611f6cb9-097c-40fd-b97a-fd9c4a67a62b"/>
  </w:docVars>
  <w:rsids>
    <w:rsidRoot w:val="111D3446"/>
    <w:rsid w:val="111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2024-03-07T00:27:00Z</dcterms:created>
  <dc:creator>大糯米</dc:creator>
  <cp:lastModifiedBy>大糯米</cp:lastModifiedBy>
  <dcterms:modified xsi:type="dcterms:W3CDTF">2024-03-07T00:27:58Z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1244E07F431D401DAE03C2CED3F7CF10_11</vt:lpwstr>
  </property>
</Properties>
</file>